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101" w:rsidRPr="00DD2664" w:rsidRDefault="00FB2101" w:rsidP="00FB2101">
      <w:pPr>
        <w:pStyle w:val="1"/>
        <w:rPr>
          <w:rFonts w:ascii="Times New Roman" w:hAnsi="Times New Roman" w:cs="Times New Roman"/>
          <w:i/>
          <w:iCs/>
          <w:color w:val="auto"/>
        </w:rPr>
      </w:pPr>
      <w:r>
        <w:rPr>
          <w:noProof/>
          <w:lang w:val="ru-RU" w:eastAsia="ru-RU"/>
        </w:rPr>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09575" cy="566420"/>
            <wp:effectExtent l="0" t="0" r="9525" b="5080"/>
            <wp:wrapSquare wrapText="right"/>
            <wp:docPr id="112052650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9575" cy="566420"/>
                    </a:xfrm>
                    <a:prstGeom prst="rect">
                      <a:avLst/>
                    </a:prstGeom>
                    <a:noFill/>
                  </pic:spPr>
                </pic:pic>
              </a:graphicData>
            </a:graphic>
          </wp:anchor>
        </w:drawing>
      </w:r>
      <w:r>
        <w:t xml:space="preserve">                           </w:t>
      </w:r>
      <w:r w:rsidRPr="00DD2664">
        <w:rPr>
          <w:i/>
          <w:iCs/>
        </w:rPr>
        <w:t xml:space="preserve"> </w:t>
      </w:r>
      <w:r w:rsidRPr="00DD2664">
        <w:rPr>
          <w:rFonts w:ascii="Times New Roman" w:hAnsi="Times New Roman" w:cs="Times New Roman"/>
          <w:i/>
          <w:iCs/>
          <w:color w:val="auto"/>
        </w:rPr>
        <w:t xml:space="preserve"> </w:t>
      </w:r>
    </w:p>
    <w:p w:rsidR="00FB2101" w:rsidRPr="00B54F95" w:rsidRDefault="00FB2101" w:rsidP="00FB2101">
      <w:pPr>
        <w:rPr>
          <w:sz w:val="16"/>
          <w:szCs w:val="16"/>
        </w:rPr>
      </w:pPr>
    </w:p>
    <w:p w:rsidR="00FB2101" w:rsidRPr="00307FB7" w:rsidRDefault="00FB2101" w:rsidP="00FB2101">
      <w:pPr>
        <w:pStyle w:val="a3"/>
        <w:tabs>
          <w:tab w:val="left" w:pos="2985"/>
          <w:tab w:val="left" w:pos="4820"/>
        </w:tabs>
        <w:spacing w:before="0" w:beforeAutospacing="0" w:after="0" w:afterAutospacing="0" w:line="360" w:lineRule="auto"/>
        <w:jc w:val="center"/>
        <w:rPr>
          <w:lang w:val="ru-RU"/>
        </w:rPr>
      </w:pPr>
      <w:r w:rsidRPr="00307FB7">
        <w:rPr>
          <w:b/>
          <w:bCs/>
          <w:color w:val="000000"/>
          <w:sz w:val="28"/>
          <w:szCs w:val="28"/>
          <w:lang w:val="ru-RU"/>
        </w:rPr>
        <w:t>МАЛИНСЬКА МІСЬКА РАДА ЖИТОМИРСЬКОЇ ОБЛАСТІ</w:t>
      </w:r>
    </w:p>
    <w:p w:rsidR="00FB2101" w:rsidRPr="00307FB7" w:rsidRDefault="00FB2101" w:rsidP="00FB2101">
      <w:pPr>
        <w:pStyle w:val="a3"/>
        <w:keepNext/>
        <w:spacing w:before="0" w:beforeAutospacing="0" w:after="0" w:afterAutospacing="0" w:line="360" w:lineRule="auto"/>
        <w:jc w:val="center"/>
        <w:rPr>
          <w:lang w:val="ru-RU"/>
        </w:rPr>
      </w:pPr>
      <w:r w:rsidRPr="00307FB7">
        <w:rPr>
          <w:b/>
          <w:bCs/>
          <w:color w:val="000000"/>
          <w:sz w:val="28"/>
          <w:szCs w:val="28"/>
          <w:lang w:val="ru-RU"/>
        </w:rPr>
        <w:t>ВИКОНАВЧИЙ КОМІТЕТ</w:t>
      </w:r>
      <w:r>
        <w:t> </w:t>
      </w:r>
    </w:p>
    <w:p w:rsidR="00FB2101" w:rsidRPr="00307FB7" w:rsidRDefault="00FB2101" w:rsidP="00FB2101">
      <w:pPr>
        <w:pStyle w:val="a3"/>
        <w:keepNext/>
        <w:tabs>
          <w:tab w:val="left" w:pos="2985"/>
        </w:tabs>
        <w:spacing w:before="0" w:beforeAutospacing="0" w:after="0" w:afterAutospacing="0" w:line="360" w:lineRule="auto"/>
        <w:jc w:val="center"/>
        <w:rPr>
          <w:lang w:val="ru-RU"/>
        </w:rPr>
      </w:pPr>
      <w:r w:rsidRPr="00307FB7">
        <w:rPr>
          <w:b/>
          <w:bCs/>
          <w:color w:val="000000"/>
          <w:sz w:val="28"/>
          <w:szCs w:val="28"/>
          <w:lang w:val="ru-RU"/>
        </w:rPr>
        <w:t xml:space="preserve">Р І Ш Е Н </w:t>
      </w:r>
      <w:proofErr w:type="spellStart"/>
      <w:proofErr w:type="gramStart"/>
      <w:r w:rsidRPr="00307FB7">
        <w:rPr>
          <w:b/>
          <w:bCs/>
          <w:color w:val="000000"/>
          <w:sz w:val="28"/>
          <w:szCs w:val="28"/>
          <w:lang w:val="ru-RU"/>
        </w:rPr>
        <w:t>Н</w:t>
      </w:r>
      <w:proofErr w:type="spellEnd"/>
      <w:proofErr w:type="gramEnd"/>
      <w:r w:rsidRPr="00307FB7">
        <w:rPr>
          <w:b/>
          <w:bCs/>
          <w:color w:val="000000"/>
          <w:sz w:val="28"/>
          <w:szCs w:val="28"/>
          <w:lang w:val="ru-RU"/>
        </w:rPr>
        <w:t xml:space="preserve"> Я</w:t>
      </w:r>
    </w:p>
    <w:p w:rsidR="00FB2101" w:rsidRPr="00307FB7" w:rsidRDefault="00FB2101" w:rsidP="00FB2101">
      <w:pPr>
        <w:pStyle w:val="a3"/>
        <w:tabs>
          <w:tab w:val="left" w:pos="2985"/>
        </w:tabs>
        <w:spacing w:before="0" w:beforeAutospacing="0" w:after="0" w:afterAutospacing="0" w:line="360" w:lineRule="auto"/>
        <w:jc w:val="center"/>
        <w:rPr>
          <w:lang w:val="ru-RU"/>
        </w:rPr>
      </w:pPr>
      <w:r w:rsidRPr="00307FB7">
        <w:rPr>
          <w:color w:val="000000"/>
          <w:lang w:val="ru-RU"/>
        </w:rPr>
        <w:t>м. Малин</w:t>
      </w:r>
    </w:p>
    <w:p w:rsidR="00FB2101" w:rsidRDefault="00FB2101" w:rsidP="00FB2101">
      <w:pPr>
        <w:tabs>
          <w:tab w:val="left" w:pos="2985"/>
        </w:tabs>
        <w:spacing w:after="0" w:line="240" w:lineRule="auto"/>
        <w:rPr>
          <w:rFonts w:ascii="Times New Roman" w:eastAsia="Times New Roman" w:hAnsi="Times New Roman"/>
          <w:bCs/>
          <w:sz w:val="28"/>
          <w:szCs w:val="28"/>
        </w:rPr>
      </w:pPr>
      <w:r>
        <w:rPr>
          <w:rFonts w:ascii="Times New Roman" w:eastAsia="Times New Roman" w:hAnsi="Times New Roman"/>
          <w:bCs/>
          <w:sz w:val="28"/>
          <w:szCs w:val="28"/>
        </w:rPr>
        <w:t xml:space="preserve"> </w:t>
      </w:r>
      <w:r w:rsidR="00D977A0">
        <w:rPr>
          <w:rFonts w:ascii="Times New Roman" w:eastAsia="Times New Roman" w:hAnsi="Times New Roman"/>
          <w:bCs/>
          <w:sz w:val="28"/>
          <w:szCs w:val="28"/>
        </w:rPr>
        <w:t>25.11.2025</w:t>
      </w:r>
      <w:r w:rsidR="0019542F">
        <w:rPr>
          <w:rFonts w:ascii="Times New Roman" w:eastAsia="Times New Roman" w:hAnsi="Times New Roman"/>
          <w:bCs/>
          <w:sz w:val="28"/>
          <w:szCs w:val="28"/>
        </w:rPr>
        <w:t xml:space="preserve"> </w:t>
      </w:r>
      <w:r>
        <w:rPr>
          <w:rFonts w:ascii="Times New Roman" w:eastAsia="Times New Roman" w:hAnsi="Times New Roman"/>
          <w:bCs/>
          <w:sz w:val="28"/>
          <w:szCs w:val="28"/>
        </w:rPr>
        <w:t xml:space="preserve"> № </w:t>
      </w:r>
      <w:r w:rsidR="00D977A0">
        <w:rPr>
          <w:rFonts w:ascii="Times New Roman" w:eastAsia="Times New Roman" w:hAnsi="Times New Roman"/>
          <w:bCs/>
          <w:sz w:val="28"/>
          <w:szCs w:val="28"/>
        </w:rPr>
        <w:t>495</w:t>
      </w:r>
    </w:p>
    <w:p w:rsidR="00FB2101" w:rsidRDefault="00FB2101" w:rsidP="00FB2101">
      <w:pPr>
        <w:pStyle w:val="22"/>
        <w:shd w:val="clear" w:color="auto" w:fill="auto"/>
        <w:spacing w:before="0" w:after="0" w:line="276" w:lineRule="auto"/>
        <w:ind w:left="20"/>
        <w:jc w:val="both"/>
        <w:rPr>
          <w:b w:val="0"/>
          <w:color w:val="000000"/>
          <w:sz w:val="16"/>
          <w:szCs w:val="16"/>
          <w:lang w:val="uk-UA" w:eastAsia="uk-UA" w:bidi="uk-UA"/>
        </w:rPr>
      </w:pPr>
    </w:p>
    <w:p w:rsidR="00FB2101" w:rsidRDefault="00FB2101" w:rsidP="006C2980">
      <w:pPr>
        <w:pStyle w:val="22"/>
        <w:shd w:val="clear" w:color="auto" w:fill="auto"/>
        <w:spacing w:before="0" w:after="0" w:line="240" w:lineRule="auto"/>
        <w:ind w:left="20"/>
        <w:jc w:val="both"/>
        <w:rPr>
          <w:b w:val="0"/>
          <w:color w:val="000000"/>
          <w:sz w:val="28"/>
          <w:szCs w:val="28"/>
          <w:lang w:val="uk-UA" w:eastAsia="uk-UA" w:bidi="uk-UA"/>
        </w:rPr>
      </w:pPr>
      <w:r>
        <w:rPr>
          <w:b w:val="0"/>
          <w:color w:val="000000"/>
          <w:sz w:val="28"/>
          <w:szCs w:val="28"/>
          <w:lang w:val="uk-UA" w:eastAsia="uk-UA" w:bidi="uk-UA"/>
        </w:rPr>
        <w:t>Про затвердження висновку про доцільність</w:t>
      </w:r>
    </w:p>
    <w:p w:rsidR="00FB2101" w:rsidRDefault="00FB2101" w:rsidP="00DF2B41">
      <w:pPr>
        <w:pStyle w:val="22"/>
        <w:shd w:val="clear" w:color="auto" w:fill="auto"/>
        <w:spacing w:before="0" w:after="0" w:line="240" w:lineRule="auto"/>
        <w:ind w:left="20"/>
        <w:jc w:val="both"/>
        <w:rPr>
          <w:b w:val="0"/>
          <w:color w:val="000000"/>
          <w:sz w:val="28"/>
          <w:szCs w:val="28"/>
          <w:lang w:val="uk-UA" w:eastAsia="uk-UA" w:bidi="uk-UA"/>
        </w:rPr>
      </w:pPr>
      <w:r>
        <w:rPr>
          <w:b w:val="0"/>
          <w:color w:val="000000"/>
          <w:sz w:val="28"/>
          <w:szCs w:val="28"/>
          <w:lang w:val="uk-UA" w:eastAsia="uk-UA" w:bidi="uk-UA"/>
        </w:rPr>
        <w:t xml:space="preserve">позбавлення батьківських прав </w:t>
      </w:r>
      <w:r w:rsidR="003C794C">
        <w:rPr>
          <w:b w:val="0"/>
          <w:color w:val="000000"/>
          <w:sz w:val="28"/>
          <w:szCs w:val="28"/>
          <w:lang w:val="uk-UA" w:eastAsia="uk-UA" w:bidi="uk-UA"/>
        </w:rPr>
        <w:t xml:space="preserve">гр. </w:t>
      </w:r>
      <w:r w:rsidR="007F21E6">
        <w:rPr>
          <w:b w:val="0"/>
          <w:color w:val="000000"/>
          <w:sz w:val="28"/>
          <w:szCs w:val="28"/>
          <w:lang w:val="uk-UA" w:eastAsia="uk-UA" w:bidi="uk-UA"/>
        </w:rPr>
        <w:t>***</w:t>
      </w:r>
    </w:p>
    <w:p w:rsidR="00DF2B41" w:rsidRDefault="00DF2B41" w:rsidP="00DF2B41">
      <w:pPr>
        <w:pStyle w:val="22"/>
        <w:shd w:val="clear" w:color="auto" w:fill="auto"/>
        <w:spacing w:before="0" w:after="0" w:line="240" w:lineRule="auto"/>
        <w:ind w:left="20"/>
        <w:jc w:val="both"/>
        <w:rPr>
          <w:b w:val="0"/>
          <w:color w:val="000000"/>
          <w:sz w:val="28"/>
          <w:szCs w:val="28"/>
          <w:lang w:val="uk-UA" w:eastAsia="uk-UA" w:bidi="uk-UA"/>
        </w:rPr>
      </w:pPr>
    </w:p>
    <w:p w:rsidR="00FB2101" w:rsidRDefault="00FB2101" w:rsidP="00FB2101">
      <w:pPr>
        <w:pStyle w:val="22"/>
        <w:shd w:val="clear" w:color="auto" w:fill="auto"/>
        <w:spacing w:before="0" w:after="0" w:line="276" w:lineRule="auto"/>
        <w:ind w:left="20" w:firstLine="831"/>
        <w:jc w:val="both"/>
        <w:rPr>
          <w:b w:val="0"/>
          <w:color w:val="000000"/>
          <w:sz w:val="16"/>
          <w:szCs w:val="16"/>
          <w:lang w:val="uk-UA" w:eastAsia="uk-UA" w:bidi="uk-UA"/>
        </w:rPr>
      </w:pPr>
    </w:p>
    <w:p w:rsidR="00FB2101" w:rsidRPr="00472D67" w:rsidRDefault="00FB2101" w:rsidP="006C2980">
      <w:pPr>
        <w:pStyle w:val="22"/>
        <w:shd w:val="clear" w:color="auto" w:fill="auto"/>
        <w:spacing w:before="0" w:after="0" w:line="240" w:lineRule="auto"/>
        <w:ind w:left="20" w:firstLine="831"/>
        <w:jc w:val="both"/>
        <w:rPr>
          <w:b w:val="0"/>
          <w:color w:val="FF0000"/>
          <w:sz w:val="28"/>
          <w:szCs w:val="28"/>
          <w:lang w:val="uk-UA" w:eastAsia="uk-UA" w:bidi="uk-UA"/>
        </w:rPr>
      </w:pPr>
      <w:r>
        <w:rPr>
          <w:b w:val="0"/>
          <w:color w:val="000000"/>
          <w:sz w:val="28"/>
          <w:szCs w:val="28"/>
          <w:lang w:val="uk-UA" w:eastAsia="uk-UA" w:bidi="uk-UA"/>
        </w:rPr>
        <w:t>Розглянувши матеріали щодо доцільності позбавлення батьківських прав громадян</w:t>
      </w:r>
      <w:r w:rsidR="00C92BDA">
        <w:rPr>
          <w:b w:val="0"/>
          <w:color w:val="000000"/>
          <w:sz w:val="28"/>
          <w:szCs w:val="28"/>
          <w:lang w:val="uk-UA" w:eastAsia="uk-UA" w:bidi="uk-UA"/>
        </w:rPr>
        <w:t xml:space="preserve">ки </w:t>
      </w:r>
      <w:r w:rsidR="007F21E6">
        <w:rPr>
          <w:b w:val="0"/>
          <w:color w:val="000000"/>
          <w:sz w:val="28"/>
          <w:szCs w:val="28"/>
          <w:lang w:val="uk-UA" w:eastAsia="uk-UA" w:bidi="uk-UA"/>
        </w:rPr>
        <w:t xml:space="preserve">*** </w:t>
      </w:r>
      <w:r>
        <w:rPr>
          <w:b w:val="0"/>
          <w:color w:val="000000"/>
          <w:sz w:val="28"/>
          <w:szCs w:val="28"/>
          <w:lang w:val="uk-UA" w:eastAsia="uk-UA" w:bidi="uk-UA"/>
        </w:rPr>
        <w:t xml:space="preserve">відносно </w:t>
      </w:r>
      <w:r w:rsidR="000B2C3D">
        <w:rPr>
          <w:b w:val="0"/>
          <w:color w:val="000000"/>
          <w:sz w:val="28"/>
          <w:szCs w:val="28"/>
          <w:lang w:val="uk-UA" w:eastAsia="uk-UA" w:bidi="uk-UA"/>
        </w:rPr>
        <w:t>її</w:t>
      </w:r>
      <w:r>
        <w:rPr>
          <w:b w:val="0"/>
          <w:color w:val="000000"/>
          <w:sz w:val="28"/>
          <w:szCs w:val="28"/>
          <w:lang w:val="uk-UA" w:eastAsia="uk-UA" w:bidi="uk-UA"/>
        </w:rPr>
        <w:t xml:space="preserve"> малолітн</w:t>
      </w:r>
      <w:r w:rsidR="000B2C3D">
        <w:rPr>
          <w:b w:val="0"/>
          <w:color w:val="000000"/>
          <w:sz w:val="28"/>
          <w:szCs w:val="28"/>
          <w:lang w:val="uk-UA" w:eastAsia="uk-UA" w:bidi="uk-UA"/>
        </w:rPr>
        <w:t>іх</w:t>
      </w:r>
      <w:r>
        <w:rPr>
          <w:b w:val="0"/>
          <w:color w:val="000000"/>
          <w:sz w:val="28"/>
          <w:szCs w:val="28"/>
          <w:lang w:val="uk-UA" w:eastAsia="uk-UA" w:bidi="uk-UA"/>
        </w:rPr>
        <w:t xml:space="preserve"> д</w:t>
      </w:r>
      <w:r w:rsidR="000B2C3D">
        <w:rPr>
          <w:b w:val="0"/>
          <w:color w:val="000000"/>
          <w:sz w:val="28"/>
          <w:szCs w:val="28"/>
          <w:lang w:val="uk-UA" w:eastAsia="uk-UA" w:bidi="uk-UA"/>
        </w:rPr>
        <w:t>ітей</w:t>
      </w:r>
      <w:r w:rsidR="007F21E6">
        <w:rPr>
          <w:b w:val="0"/>
          <w:color w:val="000000"/>
          <w:sz w:val="28"/>
          <w:szCs w:val="28"/>
          <w:lang w:val="uk-UA" w:eastAsia="uk-UA" w:bidi="uk-UA"/>
        </w:rPr>
        <w:t xml:space="preserve"> *** </w:t>
      </w:r>
      <w:r>
        <w:rPr>
          <w:b w:val="0"/>
          <w:color w:val="000000"/>
          <w:sz w:val="28"/>
          <w:szCs w:val="28"/>
          <w:lang w:val="uk-UA" w:eastAsia="uk-UA" w:bidi="uk-UA"/>
        </w:rPr>
        <w:t xml:space="preserve">, </w:t>
      </w:r>
      <w:r w:rsidR="007F21E6">
        <w:rPr>
          <w:b w:val="0"/>
          <w:color w:val="000000"/>
          <w:sz w:val="28"/>
          <w:szCs w:val="28"/>
          <w:lang w:val="uk-UA" w:eastAsia="uk-UA" w:bidi="uk-UA"/>
        </w:rPr>
        <w:t xml:space="preserve">*** </w:t>
      </w:r>
      <w:proofErr w:type="spellStart"/>
      <w:r>
        <w:rPr>
          <w:b w:val="0"/>
          <w:color w:val="000000"/>
          <w:sz w:val="28"/>
          <w:szCs w:val="28"/>
          <w:lang w:val="uk-UA" w:eastAsia="uk-UA" w:bidi="uk-UA"/>
        </w:rPr>
        <w:t>р.н</w:t>
      </w:r>
      <w:proofErr w:type="spellEnd"/>
      <w:r>
        <w:rPr>
          <w:b w:val="0"/>
          <w:color w:val="000000"/>
          <w:sz w:val="28"/>
          <w:szCs w:val="28"/>
          <w:lang w:val="uk-UA" w:eastAsia="uk-UA" w:bidi="uk-UA"/>
        </w:rPr>
        <w:t>.</w:t>
      </w:r>
      <w:r w:rsidR="00495340">
        <w:rPr>
          <w:b w:val="0"/>
          <w:color w:val="000000"/>
          <w:sz w:val="28"/>
          <w:szCs w:val="28"/>
          <w:lang w:val="uk-UA" w:eastAsia="uk-UA" w:bidi="uk-UA"/>
        </w:rPr>
        <w:t xml:space="preserve"> та</w:t>
      </w:r>
      <w:r w:rsidR="007F21E6">
        <w:rPr>
          <w:b w:val="0"/>
          <w:color w:val="000000"/>
          <w:sz w:val="28"/>
          <w:szCs w:val="28"/>
          <w:lang w:val="uk-UA" w:eastAsia="uk-UA" w:bidi="uk-UA"/>
        </w:rPr>
        <w:t xml:space="preserve"> *** </w:t>
      </w:r>
      <w:r w:rsidR="00495340">
        <w:rPr>
          <w:b w:val="0"/>
          <w:color w:val="000000"/>
          <w:sz w:val="28"/>
          <w:szCs w:val="28"/>
          <w:lang w:val="uk-UA" w:eastAsia="uk-UA" w:bidi="uk-UA"/>
        </w:rPr>
        <w:t xml:space="preserve">, </w:t>
      </w:r>
      <w:r w:rsidR="007F21E6">
        <w:rPr>
          <w:b w:val="0"/>
          <w:color w:val="000000"/>
          <w:sz w:val="28"/>
          <w:szCs w:val="28"/>
          <w:lang w:val="uk-UA" w:eastAsia="uk-UA" w:bidi="uk-UA"/>
        </w:rPr>
        <w:t xml:space="preserve">*** </w:t>
      </w:r>
      <w:proofErr w:type="spellStart"/>
      <w:r w:rsidR="00850E12">
        <w:rPr>
          <w:b w:val="0"/>
          <w:color w:val="000000"/>
          <w:sz w:val="28"/>
          <w:szCs w:val="28"/>
          <w:lang w:val="uk-UA" w:eastAsia="uk-UA" w:bidi="uk-UA"/>
        </w:rPr>
        <w:t>р.н</w:t>
      </w:r>
      <w:proofErr w:type="spellEnd"/>
      <w:r w:rsidR="00850E12">
        <w:rPr>
          <w:b w:val="0"/>
          <w:color w:val="000000"/>
          <w:sz w:val="28"/>
          <w:szCs w:val="28"/>
          <w:lang w:val="uk-UA" w:eastAsia="uk-UA" w:bidi="uk-UA"/>
        </w:rPr>
        <w:t>.</w:t>
      </w:r>
      <w:r>
        <w:rPr>
          <w:b w:val="0"/>
          <w:color w:val="000000"/>
          <w:sz w:val="28"/>
          <w:szCs w:val="28"/>
          <w:lang w:val="uk-UA" w:eastAsia="uk-UA" w:bidi="uk-UA"/>
        </w:rPr>
        <w:t>,</w:t>
      </w:r>
      <w:r>
        <w:rPr>
          <w:b w:val="0"/>
          <w:sz w:val="28"/>
          <w:szCs w:val="28"/>
          <w:lang w:val="uk-UA"/>
        </w:rPr>
        <w:t xml:space="preserve"> </w:t>
      </w:r>
      <w:r>
        <w:rPr>
          <w:b w:val="0"/>
          <w:color w:val="000000"/>
          <w:sz w:val="28"/>
          <w:szCs w:val="28"/>
          <w:lang w:val="uk-UA" w:eastAsia="uk-UA" w:bidi="uk-UA"/>
        </w:rPr>
        <w:t xml:space="preserve">з’ясовано, що </w:t>
      </w:r>
      <w:r w:rsidR="00850E12">
        <w:rPr>
          <w:b w:val="0"/>
          <w:color w:val="000000"/>
          <w:sz w:val="28"/>
          <w:szCs w:val="28"/>
          <w:lang w:val="uk-UA" w:eastAsia="uk-UA" w:bidi="uk-UA"/>
        </w:rPr>
        <w:t>мати</w:t>
      </w:r>
      <w:r>
        <w:rPr>
          <w:b w:val="0"/>
          <w:color w:val="000000"/>
          <w:sz w:val="28"/>
          <w:szCs w:val="28"/>
          <w:lang w:val="uk-UA" w:eastAsia="uk-UA" w:bidi="uk-UA"/>
        </w:rPr>
        <w:t xml:space="preserve"> </w:t>
      </w:r>
      <w:r w:rsidRPr="00700F5C">
        <w:rPr>
          <w:b w:val="0"/>
          <w:color w:val="000000" w:themeColor="text1"/>
          <w:sz w:val="28"/>
          <w:szCs w:val="28"/>
          <w:lang w:val="uk-UA" w:eastAsia="uk-UA" w:bidi="uk-UA"/>
        </w:rPr>
        <w:t>не бере участі у вихованні д</w:t>
      </w:r>
      <w:r w:rsidR="0011698D" w:rsidRPr="00700F5C">
        <w:rPr>
          <w:b w:val="0"/>
          <w:color w:val="000000" w:themeColor="text1"/>
          <w:sz w:val="28"/>
          <w:szCs w:val="28"/>
          <w:lang w:val="uk-UA" w:eastAsia="uk-UA" w:bidi="uk-UA"/>
        </w:rPr>
        <w:t>итини</w:t>
      </w:r>
      <w:r w:rsidRPr="00700F5C">
        <w:rPr>
          <w:b w:val="0"/>
          <w:color w:val="000000" w:themeColor="text1"/>
          <w:sz w:val="28"/>
          <w:szCs w:val="28"/>
          <w:lang w:val="uk-UA" w:eastAsia="uk-UA" w:bidi="uk-UA"/>
        </w:rPr>
        <w:t>, не турбується про ї</w:t>
      </w:r>
      <w:r w:rsidR="00700F5C">
        <w:rPr>
          <w:b w:val="0"/>
          <w:color w:val="000000" w:themeColor="text1"/>
          <w:sz w:val="28"/>
          <w:szCs w:val="28"/>
          <w:lang w:val="uk-UA" w:eastAsia="uk-UA" w:bidi="uk-UA"/>
        </w:rPr>
        <w:t xml:space="preserve">х </w:t>
      </w:r>
      <w:r w:rsidRPr="00700F5C">
        <w:rPr>
          <w:b w:val="0"/>
          <w:color w:val="000000" w:themeColor="text1"/>
          <w:sz w:val="28"/>
          <w:szCs w:val="28"/>
          <w:lang w:val="uk-UA" w:eastAsia="uk-UA" w:bidi="uk-UA"/>
        </w:rPr>
        <w:t>фізичний і духовний розвиток.</w:t>
      </w:r>
    </w:p>
    <w:p w:rsidR="00FB2101" w:rsidRDefault="00FB2101" w:rsidP="006C2980">
      <w:pPr>
        <w:pStyle w:val="22"/>
        <w:shd w:val="clear" w:color="auto" w:fill="auto"/>
        <w:spacing w:before="0" w:after="0" w:line="240" w:lineRule="auto"/>
        <w:ind w:left="20" w:firstLine="831"/>
        <w:jc w:val="both"/>
        <w:rPr>
          <w:b w:val="0"/>
          <w:sz w:val="28"/>
          <w:szCs w:val="28"/>
          <w:lang w:val="uk-UA"/>
        </w:rPr>
      </w:pPr>
      <w:r w:rsidRPr="00C034C8">
        <w:rPr>
          <w:b w:val="0"/>
          <w:sz w:val="28"/>
          <w:szCs w:val="28"/>
          <w:lang w:val="uk-UA"/>
        </w:rPr>
        <w:t>Відповідно до статей 34, 51, 59 Закону України «Про місцеве самоврядування в Україні», статей 19, 164, 165 Сімейного кодексу України, пунктів 40, 42 постанови Кабінету Міністрів України від 24.09.200</w:t>
      </w:r>
      <w:r>
        <w:rPr>
          <w:b w:val="0"/>
          <w:sz w:val="28"/>
          <w:szCs w:val="28"/>
          <w:lang w:val="uk-UA"/>
        </w:rPr>
        <w:t xml:space="preserve">8 </w:t>
      </w:r>
      <w:r w:rsidRPr="00C034C8">
        <w:rPr>
          <w:b w:val="0"/>
          <w:sz w:val="28"/>
          <w:szCs w:val="28"/>
          <w:lang w:val="uk-UA"/>
        </w:rPr>
        <w:t xml:space="preserve">№ 866 </w:t>
      </w:r>
      <w:bookmarkStart w:id="0" w:name="n3"/>
      <w:bookmarkEnd w:id="0"/>
      <w:r w:rsidRPr="00C034C8">
        <w:rPr>
          <w:b w:val="0"/>
          <w:sz w:val="28"/>
          <w:szCs w:val="28"/>
          <w:lang w:val="uk-UA"/>
        </w:rPr>
        <w:t>«</w:t>
      </w:r>
      <w:r w:rsidRPr="00C034C8">
        <w:rPr>
          <w:b w:val="0"/>
          <w:sz w:val="28"/>
          <w:szCs w:val="28"/>
          <w:lang w:val="uk-UA" w:eastAsia="ru-RU"/>
        </w:rPr>
        <w:t>Питання діяльності органів опіки та піклування, пов'язаної із захистом прав дитини»</w:t>
      </w:r>
      <w:r>
        <w:rPr>
          <w:b w:val="0"/>
          <w:sz w:val="28"/>
          <w:szCs w:val="28"/>
          <w:lang w:val="uk-UA" w:eastAsia="ru-RU"/>
        </w:rPr>
        <w:t>,</w:t>
      </w:r>
      <w:r w:rsidRPr="00C034C8">
        <w:rPr>
          <w:b w:val="0"/>
          <w:sz w:val="28"/>
          <w:szCs w:val="28"/>
          <w:lang w:val="uk-UA" w:eastAsia="ru-RU"/>
        </w:rPr>
        <w:t xml:space="preserve"> </w:t>
      </w:r>
      <w:r w:rsidRPr="00C034C8">
        <w:rPr>
          <w:b w:val="0"/>
          <w:sz w:val="28"/>
          <w:szCs w:val="28"/>
          <w:lang w:val="uk-UA"/>
        </w:rPr>
        <w:t xml:space="preserve">протоколу засідання Комісії з питань захисту прав дитини виконавчого комітету Малинської міської ради </w:t>
      </w:r>
      <w:r w:rsidRPr="00D93775">
        <w:rPr>
          <w:b w:val="0"/>
          <w:color w:val="000000" w:themeColor="text1"/>
          <w:sz w:val="28"/>
          <w:szCs w:val="28"/>
          <w:lang w:val="uk-UA"/>
        </w:rPr>
        <w:t xml:space="preserve">від </w:t>
      </w:r>
      <w:r w:rsidR="00472D67">
        <w:rPr>
          <w:b w:val="0"/>
          <w:color w:val="000000" w:themeColor="text1"/>
          <w:sz w:val="28"/>
          <w:szCs w:val="28"/>
          <w:lang w:val="uk-UA"/>
        </w:rPr>
        <w:t>17</w:t>
      </w:r>
      <w:r w:rsidR="00D93775" w:rsidRPr="00D93775">
        <w:rPr>
          <w:b w:val="0"/>
          <w:color w:val="000000" w:themeColor="text1"/>
          <w:sz w:val="28"/>
          <w:szCs w:val="28"/>
          <w:lang w:val="uk-UA"/>
        </w:rPr>
        <w:t>.</w:t>
      </w:r>
      <w:r w:rsidR="00472D67">
        <w:rPr>
          <w:b w:val="0"/>
          <w:color w:val="000000" w:themeColor="text1"/>
          <w:sz w:val="28"/>
          <w:szCs w:val="28"/>
          <w:lang w:val="uk-UA"/>
        </w:rPr>
        <w:t>11</w:t>
      </w:r>
      <w:r w:rsidR="00D93775" w:rsidRPr="00D93775">
        <w:rPr>
          <w:b w:val="0"/>
          <w:color w:val="000000" w:themeColor="text1"/>
          <w:sz w:val="28"/>
          <w:szCs w:val="28"/>
          <w:lang w:val="uk-UA"/>
        </w:rPr>
        <w:t>.2025</w:t>
      </w:r>
      <w:r w:rsidR="00307FB7" w:rsidRPr="00D93775">
        <w:rPr>
          <w:b w:val="0"/>
          <w:color w:val="000000" w:themeColor="text1"/>
          <w:sz w:val="28"/>
          <w:szCs w:val="28"/>
          <w:lang w:val="uk-UA"/>
        </w:rPr>
        <w:t xml:space="preserve"> </w:t>
      </w:r>
      <w:r w:rsidR="00700F5C">
        <w:rPr>
          <w:b w:val="0"/>
          <w:color w:val="000000" w:themeColor="text1"/>
          <w:sz w:val="28"/>
          <w:szCs w:val="28"/>
          <w:lang w:val="uk-UA"/>
        </w:rPr>
        <w:t>№2</w:t>
      </w:r>
      <w:r w:rsidR="007C44CA">
        <w:rPr>
          <w:b w:val="0"/>
          <w:color w:val="000000" w:themeColor="text1"/>
          <w:sz w:val="28"/>
          <w:szCs w:val="28"/>
          <w:lang w:val="uk-UA"/>
        </w:rPr>
        <w:t>7</w:t>
      </w:r>
      <w:r w:rsidRPr="00C034C8">
        <w:rPr>
          <w:b w:val="0"/>
          <w:sz w:val="28"/>
          <w:szCs w:val="28"/>
          <w:lang w:val="uk-UA"/>
        </w:rPr>
        <w:t>, виконавчий комітет міської ради</w:t>
      </w:r>
    </w:p>
    <w:p w:rsidR="006C2980" w:rsidRPr="00726F81" w:rsidRDefault="006C2980" w:rsidP="00FB2101">
      <w:pPr>
        <w:pStyle w:val="22"/>
        <w:shd w:val="clear" w:color="auto" w:fill="auto"/>
        <w:spacing w:before="0" w:after="0" w:line="240" w:lineRule="auto"/>
        <w:ind w:left="20" w:firstLine="831"/>
        <w:jc w:val="both"/>
        <w:rPr>
          <w:b w:val="0"/>
          <w:color w:val="000000"/>
          <w:sz w:val="28"/>
          <w:szCs w:val="28"/>
          <w:lang w:val="uk-UA" w:eastAsia="uk-UA" w:bidi="uk-UA"/>
        </w:rPr>
      </w:pPr>
    </w:p>
    <w:p w:rsidR="00FB2101" w:rsidRDefault="00FB2101" w:rsidP="00FB2101">
      <w:pPr>
        <w:pStyle w:val="22"/>
        <w:shd w:val="clear" w:color="auto" w:fill="auto"/>
        <w:spacing w:before="0" w:after="0" w:line="276" w:lineRule="auto"/>
        <w:jc w:val="both"/>
        <w:rPr>
          <w:b w:val="0"/>
          <w:color w:val="000000"/>
          <w:sz w:val="28"/>
          <w:szCs w:val="28"/>
          <w:lang w:val="uk-UA" w:eastAsia="uk-UA" w:bidi="uk-UA"/>
        </w:rPr>
      </w:pPr>
      <w:r w:rsidRPr="00DF2B41">
        <w:rPr>
          <w:b w:val="0"/>
          <w:color w:val="000000"/>
          <w:sz w:val="28"/>
          <w:szCs w:val="28"/>
          <w:lang w:val="uk-UA" w:eastAsia="uk-UA" w:bidi="uk-UA"/>
        </w:rPr>
        <w:t>В И Р І Ш И В:</w:t>
      </w:r>
    </w:p>
    <w:p w:rsidR="00726F81" w:rsidRPr="00DF2B41" w:rsidRDefault="00726F81" w:rsidP="00FB2101">
      <w:pPr>
        <w:pStyle w:val="22"/>
        <w:shd w:val="clear" w:color="auto" w:fill="auto"/>
        <w:spacing w:before="0" w:after="0" w:line="276" w:lineRule="auto"/>
        <w:jc w:val="both"/>
        <w:rPr>
          <w:b w:val="0"/>
          <w:color w:val="000000"/>
          <w:sz w:val="28"/>
          <w:szCs w:val="28"/>
          <w:lang w:val="uk-UA" w:eastAsia="uk-UA" w:bidi="uk-UA"/>
        </w:rPr>
      </w:pPr>
    </w:p>
    <w:p w:rsidR="00FB2101" w:rsidRDefault="00FB2101" w:rsidP="00233718">
      <w:pPr>
        <w:pStyle w:val="22"/>
        <w:numPr>
          <w:ilvl w:val="0"/>
          <w:numId w:val="1"/>
        </w:numPr>
        <w:shd w:val="clear" w:color="auto" w:fill="auto"/>
        <w:spacing w:before="0" w:after="0" w:line="240" w:lineRule="auto"/>
        <w:ind w:left="0" w:firstLine="695"/>
        <w:jc w:val="both"/>
        <w:rPr>
          <w:b w:val="0"/>
          <w:sz w:val="28"/>
          <w:szCs w:val="28"/>
          <w:lang w:val="uk-UA"/>
        </w:rPr>
      </w:pPr>
      <w:r>
        <w:rPr>
          <w:b w:val="0"/>
          <w:sz w:val="28"/>
          <w:szCs w:val="28"/>
          <w:lang w:val="uk-UA"/>
        </w:rPr>
        <w:t xml:space="preserve">Затвердити висновок про доцільність позбавлення батьківських прав гр. </w:t>
      </w:r>
      <w:r w:rsidR="007F21E6">
        <w:rPr>
          <w:b w:val="0"/>
          <w:color w:val="000000"/>
          <w:sz w:val="28"/>
          <w:szCs w:val="28"/>
          <w:lang w:val="uk-UA" w:eastAsia="uk-UA" w:bidi="uk-UA"/>
        </w:rPr>
        <w:t xml:space="preserve">*** </w:t>
      </w:r>
      <w:r>
        <w:rPr>
          <w:b w:val="0"/>
          <w:color w:val="000000"/>
          <w:sz w:val="28"/>
          <w:szCs w:val="28"/>
          <w:lang w:val="uk-UA" w:eastAsia="uk-UA" w:bidi="uk-UA"/>
        </w:rPr>
        <w:t xml:space="preserve">відносно </w:t>
      </w:r>
      <w:r w:rsidR="00216CE9">
        <w:rPr>
          <w:b w:val="0"/>
          <w:color w:val="000000"/>
          <w:sz w:val="28"/>
          <w:szCs w:val="28"/>
          <w:lang w:val="uk-UA" w:eastAsia="uk-UA" w:bidi="uk-UA"/>
        </w:rPr>
        <w:t>її</w:t>
      </w:r>
      <w:r>
        <w:rPr>
          <w:b w:val="0"/>
          <w:color w:val="000000"/>
          <w:sz w:val="28"/>
          <w:szCs w:val="28"/>
          <w:lang w:val="uk-UA" w:eastAsia="uk-UA" w:bidi="uk-UA"/>
        </w:rPr>
        <w:t xml:space="preserve"> малолітн</w:t>
      </w:r>
      <w:r w:rsidR="00216CE9">
        <w:rPr>
          <w:b w:val="0"/>
          <w:color w:val="000000"/>
          <w:sz w:val="28"/>
          <w:szCs w:val="28"/>
          <w:lang w:val="uk-UA" w:eastAsia="uk-UA" w:bidi="uk-UA"/>
        </w:rPr>
        <w:t>іх</w:t>
      </w:r>
      <w:r>
        <w:rPr>
          <w:b w:val="0"/>
          <w:color w:val="000000"/>
          <w:sz w:val="28"/>
          <w:szCs w:val="28"/>
          <w:lang w:val="uk-UA" w:eastAsia="uk-UA" w:bidi="uk-UA"/>
        </w:rPr>
        <w:t xml:space="preserve"> д</w:t>
      </w:r>
      <w:r w:rsidR="00216CE9">
        <w:rPr>
          <w:b w:val="0"/>
          <w:color w:val="000000"/>
          <w:sz w:val="28"/>
          <w:szCs w:val="28"/>
          <w:lang w:val="uk-UA" w:eastAsia="uk-UA" w:bidi="uk-UA"/>
        </w:rPr>
        <w:t>ітей</w:t>
      </w:r>
      <w:r w:rsidR="007F21E6">
        <w:rPr>
          <w:b w:val="0"/>
          <w:color w:val="000000"/>
          <w:sz w:val="28"/>
          <w:szCs w:val="28"/>
          <w:lang w:val="uk-UA" w:eastAsia="uk-UA" w:bidi="uk-UA"/>
        </w:rPr>
        <w:t xml:space="preserve"> *** </w:t>
      </w:r>
      <w:r w:rsidR="00216CE9">
        <w:rPr>
          <w:b w:val="0"/>
          <w:color w:val="000000"/>
          <w:sz w:val="28"/>
          <w:szCs w:val="28"/>
          <w:lang w:val="uk-UA" w:eastAsia="uk-UA" w:bidi="uk-UA"/>
        </w:rPr>
        <w:t xml:space="preserve">, </w:t>
      </w:r>
      <w:r w:rsidR="007F21E6">
        <w:rPr>
          <w:b w:val="0"/>
          <w:color w:val="000000"/>
          <w:sz w:val="28"/>
          <w:szCs w:val="28"/>
          <w:lang w:val="uk-UA" w:eastAsia="uk-UA" w:bidi="uk-UA"/>
        </w:rPr>
        <w:t xml:space="preserve">*** </w:t>
      </w:r>
      <w:proofErr w:type="spellStart"/>
      <w:r w:rsidR="00216CE9">
        <w:rPr>
          <w:b w:val="0"/>
          <w:color w:val="000000"/>
          <w:sz w:val="28"/>
          <w:szCs w:val="28"/>
          <w:lang w:val="uk-UA" w:eastAsia="uk-UA" w:bidi="uk-UA"/>
        </w:rPr>
        <w:t>р.н</w:t>
      </w:r>
      <w:proofErr w:type="spellEnd"/>
      <w:r w:rsidR="00216CE9">
        <w:rPr>
          <w:b w:val="0"/>
          <w:color w:val="000000"/>
          <w:sz w:val="28"/>
          <w:szCs w:val="28"/>
          <w:lang w:val="uk-UA" w:eastAsia="uk-UA" w:bidi="uk-UA"/>
        </w:rPr>
        <w:t>. та</w:t>
      </w:r>
      <w:r w:rsidR="007F21E6">
        <w:rPr>
          <w:b w:val="0"/>
          <w:color w:val="000000"/>
          <w:sz w:val="28"/>
          <w:szCs w:val="28"/>
          <w:lang w:val="uk-UA" w:eastAsia="uk-UA" w:bidi="uk-UA"/>
        </w:rPr>
        <w:t xml:space="preserve">*** </w:t>
      </w:r>
      <w:r w:rsidR="00216CE9">
        <w:rPr>
          <w:b w:val="0"/>
          <w:color w:val="000000"/>
          <w:sz w:val="28"/>
          <w:szCs w:val="28"/>
          <w:lang w:val="uk-UA" w:eastAsia="uk-UA" w:bidi="uk-UA"/>
        </w:rPr>
        <w:t xml:space="preserve">, </w:t>
      </w:r>
      <w:r w:rsidR="007F21E6">
        <w:rPr>
          <w:b w:val="0"/>
          <w:color w:val="000000"/>
          <w:sz w:val="28"/>
          <w:szCs w:val="28"/>
          <w:lang w:val="uk-UA" w:eastAsia="uk-UA" w:bidi="uk-UA"/>
        </w:rPr>
        <w:t xml:space="preserve">*** </w:t>
      </w:r>
      <w:proofErr w:type="spellStart"/>
      <w:r w:rsidR="00216CE9">
        <w:rPr>
          <w:b w:val="0"/>
          <w:color w:val="000000"/>
          <w:sz w:val="28"/>
          <w:szCs w:val="28"/>
          <w:lang w:val="uk-UA" w:eastAsia="uk-UA" w:bidi="uk-UA"/>
        </w:rPr>
        <w:t>р.н</w:t>
      </w:r>
      <w:proofErr w:type="spellEnd"/>
      <w:r w:rsidR="00216CE9">
        <w:rPr>
          <w:b w:val="0"/>
          <w:color w:val="000000"/>
          <w:sz w:val="28"/>
          <w:szCs w:val="28"/>
          <w:lang w:val="uk-UA" w:eastAsia="uk-UA" w:bidi="uk-UA"/>
        </w:rPr>
        <w:t>.</w:t>
      </w:r>
      <w:r>
        <w:rPr>
          <w:b w:val="0"/>
          <w:sz w:val="28"/>
          <w:szCs w:val="28"/>
          <w:lang w:val="uk-UA"/>
        </w:rPr>
        <w:t xml:space="preserve"> (додається).</w:t>
      </w:r>
    </w:p>
    <w:p w:rsidR="00726F81" w:rsidRDefault="00726F81" w:rsidP="00726F81">
      <w:pPr>
        <w:pStyle w:val="22"/>
        <w:shd w:val="clear" w:color="auto" w:fill="auto"/>
        <w:spacing w:before="0" w:after="0" w:line="240" w:lineRule="auto"/>
        <w:ind w:left="695"/>
        <w:jc w:val="both"/>
        <w:rPr>
          <w:b w:val="0"/>
          <w:sz w:val="28"/>
          <w:szCs w:val="28"/>
          <w:lang w:val="uk-UA"/>
        </w:rPr>
      </w:pPr>
    </w:p>
    <w:p w:rsidR="00A94492" w:rsidRPr="00E11F9B" w:rsidRDefault="00FB2101" w:rsidP="00233718">
      <w:pPr>
        <w:pStyle w:val="a7"/>
        <w:numPr>
          <w:ilvl w:val="0"/>
          <w:numId w:val="1"/>
        </w:numPr>
        <w:shd w:val="clear" w:color="auto" w:fill="FFFFFF"/>
        <w:ind w:left="0" w:firstLine="709"/>
        <w:jc w:val="both"/>
        <w:rPr>
          <w:rFonts w:ascii="Times New Roman" w:hAnsi="Times New Roman"/>
          <w:color w:val="000000"/>
          <w:sz w:val="28"/>
          <w:szCs w:val="28"/>
          <w:lang w:val="ru-RU" w:eastAsia="ru-RU"/>
        </w:rPr>
      </w:pPr>
      <w:r w:rsidRPr="00E11F9B">
        <w:rPr>
          <w:rFonts w:ascii="Times New Roman" w:hAnsi="Times New Roman"/>
          <w:sz w:val="28"/>
          <w:szCs w:val="28"/>
          <w:lang w:val="ru-RU"/>
        </w:rPr>
        <w:t xml:space="preserve">Контроль за </w:t>
      </w:r>
      <w:proofErr w:type="spellStart"/>
      <w:r w:rsidRPr="00E11F9B">
        <w:rPr>
          <w:rFonts w:ascii="Times New Roman" w:hAnsi="Times New Roman"/>
          <w:sz w:val="28"/>
          <w:szCs w:val="28"/>
          <w:lang w:val="ru-RU"/>
        </w:rPr>
        <w:t>виконанням</w:t>
      </w:r>
      <w:proofErr w:type="spellEnd"/>
      <w:r w:rsidRPr="00E11F9B">
        <w:rPr>
          <w:rFonts w:ascii="Times New Roman" w:hAnsi="Times New Roman"/>
          <w:sz w:val="28"/>
          <w:szCs w:val="28"/>
          <w:lang w:val="ru-RU"/>
        </w:rPr>
        <w:t xml:space="preserve"> </w:t>
      </w:r>
      <w:proofErr w:type="spellStart"/>
      <w:r w:rsidRPr="00E11F9B">
        <w:rPr>
          <w:rFonts w:ascii="Times New Roman" w:hAnsi="Times New Roman"/>
          <w:sz w:val="28"/>
          <w:szCs w:val="28"/>
          <w:lang w:val="ru-RU"/>
        </w:rPr>
        <w:t>цього</w:t>
      </w:r>
      <w:proofErr w:type="spellEnd"/>
      <w:r w:rsidRPr="00E11F9B">
        <w:rPr>
          <w:rFonts w:ascii="Times New Roman" w:hAnsi="Times New Roman"/>
          <w:sz w:val="28"/>
          <w:szCs w:val="28"/>
          <w:lang w:val="ru-RU"/>
        </w:rPr>
        <w:t xml:space="preserve"> </w:t>
      </w:r>
      <w:proofErr w:type="spellStart"/>
      <w:r w:rsidRPr="00E11F9B">
        <w:rPr>
          <w:rFonts w:ascii="Times New Roman" w:hAnsi="Times New Roman"/>
          <w:sz w:val="28"/>
          <w:szCs w:val="28"/>
          <w:lang w:val="ru-RU"/>
        </w:rPr>
        <w:t>рішення</w:t>
      </w:r>
      <w:proofErr w:type="spellEnd"/>
      <w:r w:rsidRPr="00E11F9B">
        <w:rPr>
          <w:rFonts w:ascii="Times New Roman" w:hAnsi="Times New Roman"/>
          <w:sz w:val="28"/>
          <w:szCs w:val="28"/>
          <w:lang w:val="ru-RU"/>
        </w:rPr>
        <w:t xml:space="preserve"> </w:t>
      </w:r>
      <w:proofErr w:type="spellStart"/>
      <w:r w:rsidRPr="00E11F9B">
        <w:rPr>
          <w:rFonts w:ascii="Times New Roman" w:hAnsi="Times New Roman"/>
          <w:sz w:val="28"/>
          <w:szCs w:val="28"/>
          <w:lang w:val="ru-RU"/>
        </w:rPr>
        <w:t>покласти</w:t>
      </w:r>
      <w:proofErr w:type="spellEnd"/>
      <w:r w:rsidRPr="00E11F9B">
        <w:rPr>
          <w:rFonts w:ascii="Times New Roman" w:hAnsi="Times New Roman"/>
          <w:sz w:val="28"/>
          <w:szCs w:val="28"/>
          <w:lang w:val="ru-RU"/>
        </w:rPr>
        <w:t xml:space="preserve"> на </w:t>
      </w:r>
      <w:r w:rsidRPr="00E11F9B">
        <w:rPr>
          <w:rFonts w:ascii="Times New Roman" w:hAnsi="Times New Roman"/>
          <w:color w:val="000000"/>
          <w:sz w:val="28"/>
          <w:szCs w:val="28"/>
          <w:lang w:val="ru-RU" w:eastAsia="ru-RU"/>
        </w:rPr>
        <w:t xml:space="preserve">заступника </w:t>
      </w:r>
      <w:proofErr w:type="spellStart"/>
      <w:r w:rsidRPr="00E11F9B">
        <w:rPr>
          <w:rFonts w:ascii="Times New Roman" w:hAnsi="Times New Roman"/>
          <w:color w:val="000000"/>
          <w:sz w:val="28"/>
          <w:szCs w:val="28"/>
          <w:lang w:val="ru-RU" w:eastAsia="ru-RU"/>
        </w:rPr>
        <w:t>міського</w:t>
      </w:r>
      <w:proofErr w:type="spellEnd"/>
      <w:r w:rsidRPr="00E11F9B">
        <w:rPr>
          <w:rFonts w:ascii="Times New Roman" w:hAnsi="Times New Roman"/>
          <w:color w:val="000000"/>
          <w:sz w:val="28"/>
          <w:szCs w:val="28"/>
          <w:lang w:val="ru-RU" w:eastAsia="ru-RU"/>
        </w:rPr>
        <w:t xml:space="preserve"> </w:t>
      </w:r>
      <w:proofErr w:type="spellStart"/>
      <w:r w:rsidRPr="00E11F9B">
        <w:rPr>
          <w:rFonts w:ascii="Times New Roman" w:hAnsi="Times New Roman"/>
          <w:color w:val="000000"/>
          <w:sz w:val="28"/>
          <w:szCs w:val="28"/>
          <w:lang w:val="ru-RU" w:eastAsia="ru-RU"/>
        </w:rPr>
        <w:t>голови</w:t>
      </w:r>
      <w:proofErr w:type="spellEnd"/>
      <w:proofErr w:type="gramStart"/>
      <w:r w:rsidRPr="00E11F9B">
        <w:rPr>
          <w:rFonts w:ascii="Times New Roman" w:hAnsi="Times New Roman"/>
          <w:color w:val="000000"/>
          <w:sz w:val="28"/>
          <w:szCs w:val="28"/>
          <w:lang w:val="ru-RU" w:eastAsia="ru-RU"/>
        </w:rPr>
        <w:t xml:space="preserve"> </w:t>
      </w:r>
      <w:proofErr w:type="spellStart"/>
      <w:r w:rsidRPr="00E11F9B">
        <w:rPr>
          <w:rFonts w:ascii="Times New Roman" w:hAnsi="Times New Roman"/>
          <w:color w:val="000000"/>
          <w:sz w:val="28"/>
          <w:szCs w:val="28"/>
          <w:lang w:val="ru-RU" w:eastAsia="ru-RU"/>
        </w:rPr>
        <w:t>В</w:t>
      </w:r>
      <w:proofErr w:type="gramEnd"/>
      <w:r w:rsidRPr="00E11F9B">
        <w:rPr>
          <w:rFonts w:ascii="Times New Roman" w:hAnsi="Times New Roman"/>
          <w:color w:val="000000"/>
          <w:sz w:val="28"/>
          <w:szCs w:val="28"/>
          <w:lang w:val="ru-RU" w:eastAsia="ru-RU"/>
        </w:rPr>
        <w:t>італія</w:t>
      </w:r>
      <w:proofErr w:type="spellEnd"/>
      <w:r w:rsidRPr="00E11F9B">
        <w:rPr>
          <w:rFonts w:ascii="Times New Roman" w:hAnsi="Times New Roman"/>
          <w:color w:val="000000"/>
          <w:sz w:val="28"/>
          <w:szCs w:val="28"/>
          <w:lang w:val="ru-RU" w:eastAsia="ru-RU"/>
        </w:rPr>
        <w:t xml:space="preserve"> ЛУКАШЕНКА.</w:t>
      </w:r>
      <w:r w:rsidRPr="00E11F9B">
        <w:rPr>
          <w:rFonts w:ascii="Times New Roman" w:hAnsi="Times New Roman"/>
          <w:color w:val="000000"/>
          <w:sz w:val="28"/>
          <w:szCs w:val="28"/>
          <w:lang w:eastAsia="ru-RU"/>
        </w:rPr>
        <w:t> </w:t>
      </w:r>
      <w:r w:rsidRPr="00E11F9B">
        <w:rPr>
          <w:rFonts w:ascii="Times New Roman" w:hAnsi="Times New Roman"/>
          <w:color w:val="000000"/>
          <w:sz w:val="28"/>
          <w:szCs w:val="28"/>
          <w:lang w:val="ru-RU" w:eastAsia="ru-RU"/>
        </w:rPr>
        <w:t xml:space="preserve"> </w:t>
      </w:r>
    </w:p>
    <w:p w:rsidR="00A94492" w:rsidRDefault="00A94492" w:rsidP="00A94492">
      <w:pPr>
        <w:shd w:val="clear" w:color="auto" w:fill="FFFFFF"/>
        <w:spacing w:after="0" w:line="240" w:lineRule="auto"/>
        <w:ind w:firstLine="360"/>
        <w:jc w:val="both"/>
        <w:rPr>
          <w:rFonts w:ascii="Times New Roman" w:eastAsia="Times New Roman" w:hAnsi="Times New Roman"/>
          <w:color w:val="000000"/>
          <w:sz w:val="28"/>
          <w:szCs w:val="28"/>
          <w:lang w:eastAsia="ru-RU"/>
        </w:rPr>
      </w:pPr>
    </w:p>
    <w:p w:rsidR="008541C2" w:rsidRPr="00233718" w:rsidRDefault="008541C2" w:rsidP="008541C2">
      <w:pPr>
        <w:pStyle w:val="a7"/>
        <w:tabs>
          <w:tab w:val="left" w:pos="720"/>
        </w:tabs>
        <w:ind w:left="349"/>
        <w:jc w:val="both"/>
        <w:rPr>
          <w:rFonts w:ascii="Times New Roman" w:hAnsi="Times New Roman"/>
          <w:sz w:val="28"/>
          <w:szCs w:val="28"/>
          <w:lang w:val="uk-UA"/>
        </w:rPr>
      </w:pPr>
      <w:proofErr w:type="spellStart"/>
      <w:r w:rsidRPr="00233718">
        <w:rPr>
          <w:rFonts w:ascii="Times New Roman" w:hAnsi="Times New Roman"/>
          <w:bCs/>
          <w:iCs/>
          <w:sz w:val="28"/>
          <w:szCs w:val="28"/>
          <w:lang w:val="ru-RU"/>
        </w:rPr>
        <w:t>Міський</w:t>
      </w:r>
      <w:proofErr w:type="spellEnd"/>
      <w:r w:rsidRPr="00233718">
        <w:rPr>
          <w:rFonts w:ascii="Times New Roman" w:hAnsi="Times New Roman"/>
          <w:bCs/>
          <w:iCs/>
          <w:sz w:val="28"/>
          <w:szCs w:val="28"/>
          <w:lang w:val="ru-RU"/>
        </w:rPr>
        <w:t xml:space="preserve"> голова            </w:t>
      </w:r>
      <w:r w:rsidRPr="00233718">
        <w:rPr>
          <w:rFonts w:ascii="Times New Roman" w:hAnsi="Times New Roman"/>
          <w:bCs/>
          <w:iCs/>
          <w:sz w:val="28"/>
          <w:szCs w:val="28"/>
          <w:lang w:val="uk-UA"/>
        </w:rPr>
        <w:t xml:space="preserve">      </w:t>
      </w:r>
      <w:r w:rsidRPr="00233718">
        <w:rPr>
          <w:rFonts w:ascii="Times New Roman" w:hAnsi="Times New Roman"/>
          <w:bCs/>
          <w:iCs/>
          <w:sz w:val="28"/>
          <w:szCs w:val="28"/>
          <w:lang w:val="ru-RU"/>
        </w:rPr>
        <w:t xml:space="preserve">              </w:t>
      </w:r>
      <w:r w:rsidRPr="00233718">
        <w:rPr>
          <w:rFonts w:ascii="Times New Roman" w:hAnsi="Times New Roman"/>
          <w:bCs/>
          <w:i/>
          <w:iCs/>
          <w:sz w:val="28"/>
          <w:szCs w:val="28"/>
          <w:lang w:val="ru-RU"/>
        </w:rPr>
        <w:t xml:space="preserve"> </w:t>
      </w:r>
      <w:r w:rsidR="006C2980" w:rsidRPr="00233718">
        <w:rPr>
          <w:rFonts w:ascii="Times New Roman" w:hAnsi="Times New Roman"/>
          <w:bCs/>
          <w:i/>
          <w:iCs/>
          <w:sz w:val="28"/>
          <w:szCs w:val="28"/>
          <w:lang w:val="ru-RU"/>
        </w:rPr>
        <w:t xml:space="preserve">     </w:t>
      </w:r>
      <w:r w:rsidRPr="00233718">
        <w:rPr>
          <w:rFonts w:ascii="Times New Roman" w:hAnsi="Times New Roman"/>
          <w:bCs/>
          <w:iCs/>
          <w:sz w:val="28"/>
          <w:szCs w:val="28"/>
          <w:lang w:val="ru-RU"/>
        </w:rPr>
        <w:t xml:space="preserve">   </w:t>
      </w:r>
      <w:r w:rsidRPr="00233718">
        <w:rPr>
          <w:rFonts w:ascii="Times New Roman" w:hAnsi="Times New Roman"/>
          <w:bCs/>
          <w:iCs/>
          <w:sz w:val="28"/>
          <w:szCs w:val="28"/>
          <w:lang w:val="uk-UA"/>
        </w:rPr>
        <w:t xml:space="preserve">  </w:t>
      </w:r>
      <w:r w:rsidRPr="00233718">
        <w:rPr>
          <w:rFonts w:ascii="Times New Roman" w:hAnsi="Times New Roman"/>
          <w:bCs/>
          <w:iCs/>
          <w:sz w:val="28"/>
          <w:szCs w:val="28"/>
          <w:lang w:val="ru-RU"/>
        </w:rPr>
        <w:t xml:space="preserve">  </w:t>
      </w:r>
      <w:r w:rsidRPr="00233718">
        <w:rPr>
          <w:rFonts w:ascii="Times New Roman" w:hAnsi="Times New Roman"/>
          <w:bCs/>
          <w:iCs/>
          <w:sz w:val="28"/>
          <w:szCs w:val="28"/>
          <w:lang w:val="uk-UA"/>
        </w:rPr>
        <w:t xml:space="preserve">         </w:t>
      </w:r>
      <w:r w:rsidRPr="00233718">
        <w:rPr>
          <w:rFonts w:ascii="Times New Roman" w:hAnsi="Times New Roman"/>
          <w:bCs/>
          <w:iCs/>
          <w:sz w:val="28"/>
          <w:szCs w:val="28"/>
          <w:lang w:val="ru-RU"/>
        </w:rPr>
        <w:t xml:space="preserve">            </w:t>
      </w:r>
      <w:proofErr w:type="spellStart"/>
      <w:r w:rsidRPr="00233718">
        <w:rPr>
          <w:rFonts w:ascii="Times New Roman" w:hAnsi="Times New Roman"/>
          <w:bCs/>
          <w:iCs/>
          <w:sz w:val="28"/>
          <w:szCs w:val="28"/>
          <w:lang w:val="ru-RU"/>
        </w:rPr>
        <w:t>Олександр</w:t>
      </w:r>
      <w:proofErr w:type="spellEnd"/>
      <w:r w:rsidRPr="00233718">
        <w:rPr>
          <w:rFonts w:ascii="Times New Roman" w:hAnsi="Times New Roman"/>
          <w:bCs/>
          <w:iCs/>
          <w:sz w:val="28"/>
          <w:szCs w:val="28"/>
          <w:lang w:val="ru-RU"/>
        </w:rPr>
        <w:t xml:space="preserve"> СИТАЙЛ</w:t>
      </w:r>
      <w:r w:rsidRPr="00233718">
        <w:rPr>
          <w:rFonts w:ascii="Times New Roman" w:hAnsi="Times New Roman"/>
          <w:bCs/>
          <w:iCs/>
          <w:sz w:val="28"/>
          <w:szCs w:val="28"/>
          <w:lang w:val="uk-UA"/>
        </w:rPr>
        <w:t>О</w:t>
      </w:r>
    </w:p>
    <w:p w:rsidR="007300AA" w:rsidRPr="007300AA" w:rsidRDefault="007300AA" w:rsidP="00E11F9B">
      <w:pPr>
        <w:spacing w:before="100" w:beforeAutospacing="1" w:after="100" w:afterAutospacing="1" w:line="240" w:lineRule="atLeast"/>
        <w:contextualSpacing/>
        <w:jc w:val="both"/>
        <w:rPr>
          <w:rFonts w:ascii="Times New Roman" w:hAnsi="Times New Roman"/>
          <w:bCs/>
          <w:iCs/>
          <w:sz w:val="24"/>
          <w:szCs w:val="24"/>
        </w:rPr>
      </w:pPr>
      <w:r w:rsidRPr="007300AA">
        <w:rPr>
          <w:rFonts w:ascii="Times New Roman" w:hAnsi="Times New Roman"/>
          <w:bCs/>
          <w:iCs/>
          <w:sz w:val="24"/>
          <w:szCs w:val="24"/>
        </w:rPr>
        <w:t>Віталій ЛУКАШЕНКО</w:t>
      </w:r>
    </w:p>
    <w:p w:rsidR="007300AA" w:rsidRPr="007300AA" w:rsidRDefault="007300AA" w:rsidP="00E11F9B">
      <w:pPr>
        <w:spacing w:before="100" w:beforeAutospacing="1" w:after="100" w:afterAutospacing="1" w:line="240" w:lineRule="atLeast"/>
        <w:contextualSpacing/>
        <w:jc w:val="both"/>
        <w:rPr>
          <w:rFonts w:ascii="Times New Roman" w:hAnsi="Times New Roman"/>
          <w:bCs/>
          <w:iCs/>
          <w:sz w:val="24"/>
          <w:szCs w:val="24"/>
        </w:rPr>
      </w:pPr>
      <w:r w:rsidRPr="007300AA">
        <w:rPr>
          <w:rFonts w:ascii="Times New Roman" w:hAnsi="Times New Roman"/>
          <w:bCs/>
          <w:iCs/>
          <w:sz w:val="24"/>
          <w:szCs w:val="24"/>
        </w:rPr>
        <w:t>Ігор МАЛЕГУС</w:t>
      </w:r>
    </w:p>
    <w:p w:rsidR="007300AA" w:rsidRPr="007300AA" w:rsidRDefault="007300AA" w:rsidP="00E11F9B">
      <w:pPr>
        <w:spacing w:before="100" w:beforeAutospacing="1" w:after="100" w:afterAutospacing="1" w:line="240" w:lineRule="atLeast"/>
        <w:contextualSpacing/>
        <w:jc w:val="both"/>
        <w:rPr>
          <w:rFonts w:ascii="Times New Roman" w:hAnsi="Times New Roman"/>
          <w:bCs/>
          <w:iCs/>
          <w:sz w:val="24"/>
          <w:szCs w:val="24"/>
        </w:rPr>
      </w:pPr>
      <w:r w:rsidRPr="007300AA">
        <w:rPr>
          <w:rFonts w:ascii="Times New Roman" w:hAnsi="Times New Roman"/>
          <w:bCs/>
          <w:iCs/>
          <w:sz w:val="24"/>
          <w:szCs w:val="24"/>
        </w:rPr>
        <w:t>Олександр ПАРШАКОВ</w:t>
      </w:r>
    </w:p>
    <w:p w:rsidR="008541C2" w:rsidRDefault="00700F5C" w:rsidP="00E11F9B">
      <w:pPr>
        <w:spacing w:before="100" w:beforeAutospacing="1" w:after="100" w:afterAutospacing="1" w:line="240" w:lineRule="atLeast"/>
        <w:contextualSpacing/>
        <w:jc w:val="both"/>
        <w:rPr>
          <w:rFonts w:ascii="Times New Roman" w:hAnsi="Times New Roman"/>
          <w:bCs/>
          <w:iCs/>
          <w:sz w:val="26"/>
          <w:szCs w:val="26"/>
        </w:rPr>
      </w:pPr>
      <w:r>
        <w:rPr>
          <w:rFonts w:ascii="Times New Roman" w:hAnsi="Times New Roman"/>
          <w:bCs/>
          <w:iCs/>
          <w:sz w:val="26"/>
          <w:szCs w:val="26"/>
        </w:rPr>
        <w:t>Анастасія НАКОНЕЧНА</w:t>
      </w:r>
      <w:r w:rsidR="008541C2">
        <w:rPr>
          <w:rFonts w:ascii="Times New Roman" w:hAnsi="Times New Roman"/>
          <w:bCs/>
          <w:iCs/>
          <w:sz w:val="26"/>
          <w:szCs w:val="26"/>
        </w:rPr>
        <w:t xml:space="preserve">  </w:t>
      </w:r>
    </w:p>
    <w:p w:rsidR="003206D1" w:rsidRDefault="003206D1" w:rsidP="00E11F9B">
      <w:pPr>
        <w:spacing w:before="100" w:beforeAutospacing="1" w:after="100" w:afterAutospacing="1" w:line="240" w:lineRule="atLeast"/>
        <w:contextualSpacing/>
        <w:jc w:val="both"/>
        <w:rPr>
          <w:rFonts w:ascii="Times New Roman" w:hAnsi="Times New Roman"/>
          <w:sz w:val="26"/>
          <w:szCs w:val="26"/>
        </w:rPr>
      </w:pPr>
    </w:p>
    <w:p w:rsidR="00E11F9B" w:rsidRDefault="00FB2101" w:rsidP="00FB2101">
      <w:pPr>
        <w:pStyle w:val="a4"/>
        <w:spacing w:line="240" w:lineRule="atLeast"/>
        <w:rPr>
          <w:color w:val="000000"/>
          <w:szCs w:val="28"/>
        </w:rPr>
      </w:pPr>
      <w:r>
        <w:rPr>
          <w:color w:val="000000"/>
          <w:szCs w:val="28"/>
        </w:rPr>
        <w:t xml:space="preserve">                                                                       </w:t>
      </w:r>
      <w:r w:rsidR="008541C2">
        <w:rPr>
          <w:color w:val="000000"/>
          <w:szCs w:val="28"/>
        </w:rPr>
        <w:t xml:space="preserve">                                                                    </w:t>
      </w:r>
      <w:r w:rsidR="006C2980">
        <w:rPr>
          <w:color w:val="000000"/>
          <w:szCs w:val="28"/>
        </w:rPr>
        <w:t xml:space="preserve">                                          </w:t>
      </w:r>
      <w:r w:rsidR="007300AA">
        <w:rPr>
          <w:color w:val="000000"/>
          <w:szCs w:val="28"/>
        </w:rPr>
        <w:t xml:space="preserve">                      </w:t>
      </w:r>
    </w:p>
    <w:p w:rsidR="007F21E6" w:rsidRDefault="00E11F9B" w:rsidP="00FB2101">
      <w:pPr>
        <w:pStyle w:val="a4"/>
        <w:spacing w:line="240" w:lineRule="atLeast"/>
        <w:rPr>
          <w:color w:val="000000"/>
          <w:szCs w:val="28"/>
        </w:rPr>
      </w:pPr>
      <w:r>
        <w:rPr>
          <w:color w:val="000000"/>
          <w:szCs w:val="28"/>
        </w:rPr>
        <w:t xml:space="preserve">                                                                         </w:t>
      </w:r>
    </w:p>
    <w:p w:rsidR="007F21E6" w:rsidRDefault="007F21E6" w:rsidP="00FB2101">
      <w:pPr>
        <w:pStyle w:val="a4"/>
        <w:spacing w:line="240" w:lineRule="atLeast"/>
        <w:rPr>
          <w:color w:val="000000"/>
          <w:szCs w:val="28"/>
        </w:rPr>
      </w:pPr>
    </w:p>
    <w:p w:rsidR="007F21E6" w:rsidRDefault="007F21E6" w:rsidP="00FB2101">
      <w:pPr>
        <w:pStyle w:val="a4"/>
        <w:spacing w:line="240" w:lineRule="atLeast"/>
        <w:rPr>
          <w:color w:val="000000"/>
          <w:szCs w:val="28"/>
        </w:rPr>
      </w:pPr>
    </w:p>
    <w:p w:rsidR="00D31382" w:rsidRDefault="00E11F9B" w:rsidP="00FB2101">
      <w:pPr>
        <w:pStyle w:val="a4"/>
        <w:spacing w:line="240" w:lineRule="atLeast"/>
        <w:rPr>
          <w:color w:val="000000"/>
          <w:szCs w:val="28"/>
        </w:rPr>
      </w:pPr>
      <w:r>
        <w:rPr>
          <w:color w:val="000000"/>
          <w:szCs w:val="28"/>
        </w:rPr>
        <w:t xml:space="preserve">  </w:t>
      </w:r>
      <w:r w:rsidR="006C2980">
        <w:rPr>
          <w:color w:val="000000"/>
          <w:szCs w:val="28"/>
        </w:rPr>
        <w:t xml:space="preserve">   </w:t>
      </w:r>
    </w:p>
    <w:p w:rsidR="00D33D03" w:rsidRDefault="00D31382" w:rsidP="00FB2101">
      <w:pPr>
        <w:pStyle w:val="a4"/>
        <w:spacing w:line="240" w:lineRule="atLeast"/>
        <w:rPr>
          <w:color w:val="000000"/>
          <w:szCs w:val="28"/>
        </w:rPr>
      </w:pPr>
      <w:r>
        <w:rPr>
          <w:color w:val="000000"/>
          <w:szCs w:val="28"/>
        </w:rPr>
        <w:lastRenderedPageBreak/>
        <w:t xml:space="preserve">                                                                             </w:t>
      </w:r>
    </w:p>
    <w:p w:rsidR="00FB2101" w:rsidRDefault="00D33D03" w:rsidP="00FB2101">
      <w:pPr>
        <w:pStyle w:val="a4"/>
        <w:spacing w:line="240" w:lineRule="atLeast"/>
        <w:rPr>
          <w:color w:val="000000"/>
          <w:szCs w:val="28"/>
        </w:rPr>
      </w:pPr>
      <w:r>
        <w:rPr>
          <w:color w:val="000000"/>
          <w:szCs w:val="28"/>
        </w:rPr>
        <w:t xml:space="preserve">                                                                             </w:t>
      </w:r>
      <w:r w:rsidR="00D31382">
        <w:rPr>
          <w:color w:val="000000"/>
          <w:szCs w:val="28"/>
        </w:rPr>
        <w:t xml:space="preserve"> </w:t>
      </w:r>
      <w:r w:rsidR="00FB2101">
        <w:rPr>
          <w:color w:val="000000"/>
          <w:szCs w:val="28"/>
        </w:rPr>
        <w:t>Додаток 1</w:t>
      </w:r>
    </w:p>
    <w:p w:rsidR="00FB2101" w:rsidRDefault="00FB2101" w:rsidP="00FB2101">
      <w:pPr>
        <w:spacing w:line="240" w:lineRule="atLeast"/>
        <w:ind w:left="4956"/>
        <w:contextualSpacing/>
        <w:rPr>
          <w:rFonts w:ascii="Times New Roman" w:hAnsi="Times New Roman"/>
          <w:b/>
          <w:sz w:val="28"/>
          <w:szCs w:val="28"/>
        </w:rPr>
      </w:pPr>
      <w:r>
        <w:rPr>
          <w:rFonts w:ascii="Times New Roman" w:hAnsi="Times New Roman"/>
          <w:sz w:val="28"/>
          <w:szCs w:val="28"/>
        </w:rPr>
        <w:t xml:space="preserve">       Затверджено</w:t>
      </w:r>
    </w:p>
    <w:p w:rsidR="00FB2101" w:rsidRDefault="00FB2101" w:rsidP="00FB2101">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рішенням виконавчого комітету</w:t>
      </w:r>
    </w:p>
    <w:p w:rsidR="00FB2101" w:rsidRDefault="00FB2101" w:rsidP="00FB2101">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Малинської міської ради</w:t>
      </w:r>
    </w:p>
    <w:p w:rsidR="00FB2101" w:rsidRDefault="00FB2101" w:rsidP="00FB2101">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від </w:t>
      </w:r>
      <w:r w:rsidR="00D977A0">
        <w:rPr>
          <w:rFonts w:ascii="Times New Roman" w:hAnsi="Times New Roman"/>
          <w:sz w:val="28"/>
          <w:szCs w:val="28"/>
        </w:rPr>
        <w:t>25.11.2025</w:t>
      </w:r>
      <w:r>
        <w:rPr>
          <w:rFonts w:ascii="Times New Roman" w:hAnsi="Times New Roman"/>
          <w:sz w:val="28"/>
          <w:szCs w:val="28"/>
        </w:rPr>
        <w:t xml:space="preserve">  № </w:t>
      </w:r>
      <w:r w:rsidR="00D977A0">
        <w:rPr>
          <w:rFonts w:ascii="Times New Roman" w:hAnsi="Times New Roman"/>
          <w:sz w:val="28"/>
          <w:szCs w:val="28"/>
        </w:rPr>
        <w:t>495</w:t>
      </w:r>
    </w:p>
    <w:p w:rsidR="00FB2101" w:rsidRDefault="00FB2101" w:rsidP="00FB2101">
      <w:pPr>
        <w:tabs>
          <w:tab w:val="left" w:pos="3216"/>
        </w:tabs>
        <w:spacing w:line="240" w:lineRule="atLeast"/>
        <w:rPr>
          <w:rFonts w:ascii="Times New Roman" w:hAnsi="Times New Roman"/>
          <w:b/>
          <w:sz w:val="28"/>
          <w:szCs w:val="28"/>
        </w:rPr>
      </w:pPr>
    </w:p>
    <w:p w:rsidR="00FB2101" w:rsidRDefault="00FB2101" w:rsidP="00FB2101">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ВИСНОВОК</w:t>
      </w:r>
      <w:r w:rsidRPr="0018461D">
        <w:rPr>
          <w:rFonts w:ascii="Times New Roman" w:hAnsi="Times New Roman"/>
          <w:b/>
          <w:sz w:val="28"/>
          <w:szCs w:val="28"/>
        </w:rPr>
        <w:t xml:space="preserve"> </w:t>
      </w:r>
    </w:p>
    <w:p w:rsidR="00FB2101" w:rsidRDefault="00FB2101" w:rsidP="00FB2101">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 xml:space="preserve">виконавчого комітету Малинської міської ради, </w:t>
      </w:r>
    </w:p>
    <w:p w:rsidR="00FB2101" w:rsidRDefault="00FB2101" w:rsidP="00FB2101">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як органу опіки та піклування,</w:t>
      </w:r>
    </w:p>
    <w:p w:rsidR="00FB2101" w:rsidRDefault="00FB2101" w:rsidP="00FB2101">
      <w:pPr>
        <w:tabs>
          <w:tab w:val="left" w:pos="3216"/>
        </w:tabs>
        <w:spacing w:line="240" w:lineRule="atLeast"/>
        <w:contextualSpacing/>
        <w:jc w:val="center"/>
        <w:rPr>
          <w:rFonts w:ascii="Times New Roman" w:hAnsi="Times New Roman"/>
          <w:b/>
          <w:color w:val="000000"/>
          <w:sz w:val="28"/>
          <w:szCs w:val="28"/>
          <w:lang w:eastAsia="uk-UA" w:bidi="uk-UA"/>
        </w:rPr>
      </w:pPr>
      <w:r>
        <w:rPr>
          <w:rFonts w:ascii="Times New Roman" w:hAnsi="Times New Roman"/>
          <w:b/>
          <w:sz w:val="28"/>
          <w:szCs w:val="28"/>
        </w:rPr>
        <w:t>про доцільність позбавлення батьківських прав</w:t>
      </w:r>
      <w:r>
        <w:rPr>
          <w:rFonts w:ascii="Times New Roman" w:hAnsi="Times New Roman"/>
          <w:b/>
          <w:color w:val="000000"/>
          <w:sz w:val="28"/>
          <w:szCs w:val="28"/>
          <w:lang w:eastAsia="uk-UA" w:bidi="uk-UA"/>
        </w:rPr>
        <w:t xml:space="preserve"> гр.</w:t>
      </w:r>
      <w:r w:rsidR="000357D5">
        <w:rPr>
          <w:rFonts w:ascii="Times New Roman" w:hAnsi="Times New Roman"/>
          <w:b/>
          <w:color w:val="000000"/>
          <w:sz w:val="28"/>
          <w:szCs w:val="28"/>
          <w:lang w:eastAsia="uk-UA" w:bidi="uk-UA"/>
        </w:rPr>
        <w:t xml:space="preserve"> </w:t>
      </w:r>
      <w:r w:rsidR="007F21E6">
        <w:rPr>
          <w:b/>
          <w:color w:val="000000"/>
          <w:sz w:val="28"/>
          <w:szCs w:val="28"/>
          <w:lang w:eastAsia="uk-UA" w:bidi="uk-UA"/>
        </w:rPr>
        <w:t xml:space="preserve">*** </w:t>
      </w:r>
      <w:r w:rsidRPr="00DD4303">
        <w:rPr>
          <w:rFonts w:ascii="Times New Roman" w:hAnsi="Times New Roman"/>
          <w:b/>
          <w:color w:val="000000"/>
          <w:sz w:val="28"/>
          <w:szCs w:val="28"/>
          <w:lang w:eastAsia="uk-UA" w:bidi="uk-UA"/>
        </w:rPr>
        <w:t>відносно</w:t>
      </w:r>
      <w:r w:rsidRPr="00DD4303">
        <w:rPr>
          <w:rFonts w:ascii="Times New Roman" w:hAnsi="Times New Roman"/>
          <w:color w:val="000000"/>
          <w:sz w:val="28"/>
          <w:szCs w:val="28"/>
          <w:lang w:eastAsia="uk-UA" w:bidi="uk-UA"/>
        </w:rPr>
        <w:t xml:space="preserve"> </w:t>
      </w:r>
      <w:r w:rsidR="007B2B5B">
        <w:rPr>
          <w:rFonts w:ascii="Times New Roman" w:hAnsi="Times New Roman"/>
          <w:b/>
          <w:color w:val="000000"/>
          <w:sz w:val="28"/>
          <w:szCs w:val="28"/>
          <w:lang w:eastAsia="uk-UA" w:bidi="uk-UA"/>
        </w:rPr>
        <w:t>її</w:t>
      </w:r>
      <w:r w:rsidRPr="00DD4303">
        <w:rPr>
          <w:rFonts w:ascii="Times New Roman" w:hAnsi="Times New Roman"/>
          <w:b/>
          <w:color w:val="000000"/>
          <w:sz w:val="28"/>
          <w:szCs w:val="28"/>
          <w:lang w:eastAsia="uk-UA" w:bidi="uk-UA"/>
        </w:rPr>
        <w:t xml:space="preserve"> малолітн</w:t>
      </w:r>
      <w:r w:rsidR="007B2B5B">
        <w:rPr>
          <w:rFonts w:ascii="Times New Roman" w:hAnsi="Times New Roman"/>
          <w:b/>
          <w:color w:val="000000"/>
          <w:sz w:val="28"/>
          <w:szCs w:val="28"/>
          <w:lang w:eastAsia="uk-UA" w:bidi="uk-UA"/>
        </w:rPr>
        <w:t>іх</w:t>
      </w:r>
      <w:r w:rsidRPr="00DD4303">
        <w:rPr>
          <w:rFonts w:ascii="Times New Roman" w:hAnsi="Times New Roman"/>
          <w:b/>
          <w:color w:val="000000"/>
          <w:sz w:val="28"/>
          <w:szCs w:val="28"/>
          <w:lang w:eastAsia="uk-UA" w:bidi="uk-UA"/>
        </w:rPr>
        <w:t xml:space="preserve"> д</w:t>
      </w:r>
      <w:r w:rsidR="007B2B5B">
        <w:rPr>
          <w:rFonts w:ascii="Times New Roman" w:hAnsi="Times New Roman"/>
          <w:b/>
          <w:color w:val="000000"/>
          <w:sz w:val="28"/>
          <w:szCs w:val="28"/>
          <w:lang w:eastAsia="uk-UA" w:bidi="uk-UA"/>
        </w:rPr>
        <w:t>ітей</w:t>
      </w:r>
      <w:r w:rsidR="007F21E6">
        <w:rPr>
          <w:b/>
          <w:color w:val="000000"/>
          <w:sz w:val="28"/>
          <w:szCs w:val="28"/>
          <w:lang w:eastAsia="uk-UA" w:bidi="uk-UA"/>
        </w:rPr>
        <w:t>***</w:t>
      </w:r>
      <w:r w:rsidR="007B2B5B" w:rsidRPr="007B2B5B">
        <w:rPr>
          <w:rFonts w:ascii="Times New Roman" w:hAnsi="Times New Roman"/>
          <w:color w:val="000000"/>
          <w:sz w:val="28"/>
          <w:szCs w:val="28"/>
          <w:lang w:eastAsia="uk-UA" w:bidi="uk-UA"/>
        </w:rPr>
        <w:t xml:space="preserve">, </w:t>
      </w:r>
      <w:r w:rsidR="007F21E6">
        <w:rPr>
          <w:b/>
          <w:color w:val="000000"/>
          <w:sz w:val="28"/>
          <w:szCs w:val="28"/>
          <w:lang w:eastAsia="uk-UA" w:bidi="uk-UA"/>
        </w:rPr>
        <w:t>***</w:t>
      </w:r>
      <w:proofErr w:type="spellStart"/>
      <w:r w:rsidR="007B2B5B" w:rsidRPr="007B2B5B">
        <w:rPr>
          <w:rFonts w:ascii="Times New Roman" w:hAnsi="Times New Roman"/>
          <w:b/>
          <w:color w:val="000000"/>
          <w:sz w:val="28"/>
          <w:szCs w:val="28"/>
          <w:lang w:eastAsia="uk-UA" w:bidi="uk-UA"/>
        </w:rPr>
        <w:t>р.н</w:t>
      </w:r>
      <w:proofErr w:type="spellEnd"/>
      <w:r w:rsidR="007B2B5B" w:rsidRPr="007B2B5B">
        <w:rPr>
          <w:rFonts w:ascii="Times New Roman" w:hAnsi="Times New Roman"/>
          <w:b/>
          <w:color w:val="000000"/>
          <w:sz w:val="28"/>
          <w:szCs w:val="28"/>
          <w:lang w:eastAsia="uk-UA" w:bidi="uk-UA"/>
        </w:rPr>
        <w:t>. та</w:t>
      </w:r>
      <w:r w:rsidR="007F21E6">
        <w:rPr>
          <w:b/>
          <w:color w:val="000000"/>
          <w:sz w:val="28"/>
          <w:szCs w:val="28"/>
          <w:lang w:eastAsia="uk-UA" w:bidi="uk-UA"/>
        </w:rPr>
        <w:t xml:space="preserve">*** </w:t>
      </w:r>
      <w:r w:rsidR="007B2B5B" w:rsidRPr="007B2B5B">
        <w:rPr>
          <w:rFonts w:ascii="Times New Roman" w:hAnsi="Times New Roman"/>
          <w:b/>
          <w:color w:val="000000"/>
          <w:sz w:val="28"/>
          <w:szCs w:val="28"/>
          <w:lang w:eastAsia="uk-UA" w:bidi="uk-UA"/>
        </w:rPr>
        <w:t xml:space="preserve">, </w:t>
      </w:r>
      <w:r w:rsidR="007F21E6">
        <w:rPr>
          <w:b/>
          <w:color w:val="000000"/>
          <w:sz w:val="28"/>
          <w:szCs w:val="28"/>
          <w:lang w:eastAsia="uk-UA" w:bidi="uk-UA"/>
        </w:rPr>
        <w:t xml:space="preserve">*** </w:t>
      </w:r>
      <w:proofErr w:type="spellStart"/>
      <w:r w:rsidR="007B2B5B" w:rsidRPr="007B2B5B">
        <w:rPr>
          <w:rFonts w:ascii="Times New Roman" w:hAnsi="Times New Roman"/>
          <w:b/>
          <w:color w:val="000000"/>
          <w:sz w:val="28"/>
          <w:szCs w:val="28"/>
          <w:lang w:eastAsia="uk-UA" w:bidi="uk-UA"/>
        </w:rPr>
        <w:t>р.н</w:t>
      </w:r>
      <w:proofErr w:type="spellEnd"/>
      <w:r w:rsidR="007B2B5B" w:rsidRPr="007B2B5B">
        <w:rPr>
          <w:rFonts w:ascii="Times New Roman" w:hAnsi="Times New Roman"/>
          <w:b/>
          <w:color w:val="000000"/>
          <w:sz w:val="28"/>
          <w:szCs w:val="28"/>
          <w:lang w:eastAsia="uk-UA" w:bidi="uk-UA"/>
        </w:rPr>
        <w:t>.</w:t>
      </w:r>
    </w:p>
    <w:p w:rsidR="00CC636F" w:rsidRPr="00350CA8" w:rsidRDefault="00CC636F" w:rsidP="00700F5C">
      <w:pPr>
        <w:spacing w:after="0" w:line="240" w:lineRule="atLeast"/>
        <w:contextualSpacing/>
        <w:jc w:val="both"/>
        <w:rPr>
          <w:rFonts w:ascii="Times New Roman" w:hAnsi="Times New Roman"/>
          <w:sz w:val="16"/>
          <w:szCs w:val="16"/>
        </w:rPr>
      </w:pPr>
    </w:p>
    <w:p w:rsidR="00F30E20" w:rsidRPr="00D977A0" w:rsidRDefault="009753D4" w:rsidP="00350CA8">
      <w:pPr>
        <w:spacing w:after="0" w:line="240" w:lineRule="auto"/>
        <w:jc w:val="both"/>
        <w:rPr>
          <w:rFonts w:ascii="Times New Roman" w:hAnsi="Times New Roman"/>
          <w:sz w:val="28"/>
          <w:szCs w:val="28"/>
        </w:rPr>
      </w:pPr>
      <w:r>
        <w:rPr>
          <w:rFonts w:ascii="Times New Roman" w:hAnsi="Times New Roman"/>
          <w:sz w:val="28"/>
          <w:szCs w:val="28"/>
        </w:rPr>
        <w:tab/>
      </w:r>
      <w:r w:rsidR="00F30E20" w:rsidRPr="00D977A0">
        <w:rPr>
          <w:rFonts w:ascii="Times New Roman" w:hAnsi="Times New Roman"/>
          <w:sz w:val="28"/>
          <w:szCs w:val="28"/>
        </w:rPr>
        <w:t>Орган опіки та піклування</w:t>
      </w:r>
      <w:r w:rsidR="005B1FD6" w:rsidRPr="005B1FD6">
        <w:rPr>
          <w:rFonts w:ascii="Times New Roman" w:hAnsi="Times New Roman"/>
          <w:sz w:val="28"/>
          <w:szCs w:val="28"/>
        </w:rPr>
        <w:t xml:space="preserve"> Малинської міської ради</w:t>
      </w:r>
      <w:r w:rsidR="00F30E20" w:rsidRPr="00D977A0">
        <w:rPr>
          <w:rFonts w:ascii="Times New Roman" w:hAnsi="Times New Roman"/>
          <w:sz w:val="28"/>
          <w:szCs w:val="28"/>
        </w:rPr>
        <w:t xml:space="preserve"> розглянувши матеріали служби у справах дітей </w:t>
      </w:r>
      <w:r w:rsidR="00BF734A">
        <w:rPr>
          <w:rFonts w:ascii="Times New Roman" w:hAnsi="Times New Roman"/>
          <w:sz w:val="28"/>
          <w:szCs w:val="28"/>
        </w:rPr>
        <w:t xml:space="preserve">виконавчого комітету Малинської міської ради </w:t>
      </w:r>
      <w:r w:rsidR="00F30E20" w:rsidRPr="00D977A0">
        <w:rPr>
          <w:rFonts w:ascii="Times New Roman" w:hAnsi="Times New Roman"/>
          <w:sz w:val="28"/>
          <w:szCs w:val="28"/>
        </w:rPr>
        <w:t>щодо доцільності позбавлення батьківських прав громадянки,</w:t>
      </w:r>
      <w:r w:rsidR="00BF734A">
        <w:rPr>
          <w:rFonts w:ascii="Times New Roman" w:hAnsi="Times New Roman"/>
          <w:sz w:val="28"/>
          <w:szCs w:val="28"/>
        </w:rPr>
        <w:t xml:space="preserve"> </w:t>
      </w:r>
      <w:r w:rsidR="007F21E6">
        <w:rPr>
          <w:b/>
          <w:color w:val="000000"/>
          <w:sz w:val="28"/>
          <w:szCs w:val="28"/>
          <w:lang w:eastAsia="uk-UA" w:bidi="uk-UA"/>
        </w:rPr>
        <w:t>***</w:t>
      </w:r>
      <w:r w:rsidR="00BF734A">
        <w:rPr>
          <w:rFonts w:ascii="Times New Roman" w:hAnsi="Times New Roman"/>
          <w:sz w:val="28"/>
          <w:szCs w:val="28"/>
        </w:rPr>
        <w:t>,</w:t>
      </w:r>
      <w:r w:rsidR="006F154F">
        <w:rPr>
          <w:rFonts w:ascii="Times New Roman" w:hAnsi="Times New Roman"/>
          <w:sz w:val="28"/>
          <w:szCs w:val="28"/>
        </w:rPr>
        <w:t xml:space="preserve"> </w:t>
      </w:r>
      <w:r w:rsidR="007F21E6">
        <w:rPr>
          <w:b/>
          <w:color w:val="000000"/>
          <w:sz w:val="28"/>
          <w:szCs w:val="28"/>
          <w:lang w:eastAsia="uk-UA" w:bidi="uk-UA"/>
        </w:rPr>
        <w:t xml:space="preserve">*** </w:t>
      </w:r>
      <w:proofErr w:type="spellStart"/>
      <w:r w:rsidR="006F154F">
        <w:rPr>
          <w:rFonts w:ascii="Times New Roman" w:hAnsi="Times New Roman"/>
          <w:sz w:val="28"/>
          <w:szCs w:val="28"/>
        </w:rPr>
        <w:t>р.н</w:t>
      </w:r>
      <w:proofErr w:type="spellEnd"/>
      <w:r w:rsidR="006F154F">
        <w:rPr>
          <w:rFonts w:ascii="Times New Roman" w:hAnsi="Times New Roman"/>
          <w:sz w:val="28"/>
          <w:szCs w:val="28"/>
        </w:rPr>
        <w:t>., відносно її малолітніх дітей</w:t>
      </w:r>
      <w:r w:rsidR="007F21E6">
        <w:rPr>
          <w:b/>
          <w:color w:val="000000"/>
          <w:sz w:val="28"/>
          <w:szCs w:val="28"/>
          <w:lang w:eastAsia="uk-UA" w:bidi="uk-UA"/>
        </w:rPr>
        <w:t xml:space="preserve">*** </w:t>
      </w:r>
      <w:r w:rsidR="006F154F" w:rsidRPr="009753D4">
        <w:rPr>
          <w:rFonts w:ascii="Times New Roman" w:hAnsi="Times New Roman"/>
          <w:bCs/>
          <w:color w:val="000000"/>
          <w:sz w:val="28"/>
          <w:szCs w:val="28"/>
          <w:lang w:eastAsia="uk-UA" w:bidi="uk-UA"/>
        </w:rPr>
        <w:t xml:space="preserve">, </w:t>
      </w:r>
      <w:r w:rsidR="007F21E6">
        <w:rPr>
          <w:b/>
          <w:color w:val="000000"/>
          <w:sz w:val="28"/>
          <w:szCs w:val="28"/>
          <w:lang w:eastAsia="uk-UA" w:bidi="uk-UA"/>
        </w:rPr>
        <w:t xml:space="preserve">*** </w:t>
      </w:r>
      <w:proofErr w:type="spellStart"/>
      <w:r w:rsidR="006F154F" w:rsidRPr="009753D4">
        <w:rPr>
          <w:rFonts w:ascii="Times New Roman" w:hAnsi="Times New Roman"/>
          <w:bCs/>
          <w:color w:val="000000"/>
          <w:sz w:val="28"/>
          <w:szCs w:val="28"/>
          <w:lang w:eastAsia="uk-UA" w:bidi="uk-UA"/>
        </w:rPr>
        <w:t>р.н</w:t>
      </w:r>
      <w:proofErr w:type="spellEnd"/>
      <w:r w:rsidR="006F154F" w:rsidRPr="009753D4">
        <w:rPr>
          <w:rFonts w:ascii="Times New Roman" w:hAnsi="Times New Roman"/>
          <w:bCs/>
          <w:color w:val="000000"/>
          <w:sz w:val="28"/>
          <w:szCs w:val="28"/>
          <w:lang w:eastAsia="uk-UA" w:bidi="uk-UA"/>
        </w:rPr>
        <w:t>. та</w:t>
      </w:r>
      <w:r w:rsidR="007F21E6">
        <w:rPr>
          <w:b/>
          <w:color w:val="000000"/>
          <w:sz w:val="28"/>
          <w:szCs w:val="28"/>
          <w:lang w:eastAsia="uk-UA" w:bidi="uk-UA"/>
        </w:rPr>
        <w:t xml:space="preserve">*** </w:t>
      </w:r>
      <w:r w:rsidR="006F154F" w:rsidRPr="009753D4">
        <w:rPr>
          <w:rFonts w:ascii="Times New Roman" w:hAnsi="Times New Roman"/>
          <w:bCs/>
          <w:color w:val="000000"/>
          <w:sz w:val="28"/>
          <w:szCs w:val="28"/>
          <w:lang w:eastAsia="uk-UA" w:bidi="uk-UA"/>
        </w:rPr>
        <w:t xml:space="preserve">, </w:t>
      </w:r>
      <w:r w:rsidR="007F21E6">
        <w:rPr>
          <w:b/>
          <w:color w:val="000000"/>
          <w:sz w:val="28"/>
          <w:szCs w:val="28"/>
          <w:lang w:eastAsia="uk-UA" w:bidi="uk-UA"/>
        </w:rPr>
        <w:t xml:space="preserve">*** </w:t>
      </w:r>
      <w:proofErr w:type="spellStart"/>
      <w:r w:rsidR="006F154F" w:rsidRPr="009753D4">
        <w:rPr>
          <w:rFonts w:ascii="Times New Roman" w:hAnsi="Times New Roman"/>
          <w:bCs/>
          <w:color w:val="000000"/>
          <w:sz w:val="28"/>
          <w:szCs w:val="28"/>
          <w:lang w:eastAsia="uk-UA" w:bidi="uk-UA"/>
        </w:rPr>
        <w:t>р.н</w:t>
      </w:r>
      <w:proofErr w:type="spellEnd"/>
      <w:r w:rsidR="006F154F" w:rsidRPr="009753D4">
        <w:rPr>
          <w:rFonts w:ascii="Times New Roman" w:hAnsi="Times New Roman"/>
          <w:bCs/>
          <w:color w:val="000000"/>
          <w:sz w:val="28"/>
          <w:szCs w:val="28"/>
          <w:lang w:eastAsia="uk-UA" w:bidi="uk-UA"/>
        </w:rPr>
        <w:t>.</w:t>
      </w:r>
      <w:r w:rsidR="00060737">
        <w:rPr>
          <w:rFonts w:ascii="Times New Roman" w:hAnsi="Times New Roman"/>
          <w:bCs/>
          <w:color w:val="000000"/>
          <w:sz w:val="28"/>
          <w:szCs w:val="28"/>
          <w:lang w:eastAsia="uk-UA" w:bidi="uk-UA"/>
        </w:rPr>
        <w:t xml:space="preserve">, </w:t>
      </w:r>
      <w:r w:rsidR="006F154F">
        <w:rPr>
          <w:rFonts w:ascii="Times New Roman" w:hAnsi="Times New Roman"/>
          <w:bCs/>
          <w:color w:val="000000"/>
          <w:sz w:val="28"/>
          <w:szCs w:val="28"/>
          <w:lang w:eastAsia="uk-UA" w:bidi="uk-UA"/>
        </w:rPr>
        <w:t xml:space="preserve"> </w:t>
      </w:r>
      <w:r w:rsidR="00F30E20" w:rsidRPr="00D977A0">
        <w:rPr>
          <w:rFonts w:ascii="Times New Roman" w:hAnsi="Times New Roman"/>
          <w:sz w:val="28"/>
          <w:szCs w:val="28"/>
        </w:rPr>
        <w:t>встановив наступне.</w:t>
      </w:r>
    </w:p>
    <w:p w:rsidR="00CC636F" w:rsidRPr="009753D4" w:rsidRDefault="00060737" w:rsidP="00350CA8">
      <w:pPr>
        <w:spacing w:after="0" w:line="240" w:lineRule="auto"/>
        <w:ind w:firstLine="720"/>
        <w:contextualSpacing/>
        <w:jc w:val="both"/>
        <w:rPr>
          <w:rFonts w:ascii="Times New Roman" w:hAnsi="Times New Roman"/>
          <w:bCs/>
          <w:color w:val="000000"/>
          <w:sz w:val="28"/>
          <w:szCs w:val="28"/>
          <w:lang w:eastAsia="uk-UA" w:bidi="uk-UA"/>
        </w:rPr>
      </w:pPr>
      <w:r>
        <w:rPr>
          <w:rFonts w:ascii="Times New Roman" w:hAnsi="Times New Roman"/>
          <w:sz w:val="28"/>
          <w:szCs w:val="28"/>
        </w:rPr>
        <w:t>Громадянка</w:t>
      </w:r>
      <w:r w:rsidR="007F21E6">
        <w:rPr>
          <w:rFonts w:ascii="Times New Roman" w:hAnsi="Times New Roman"/>
          <w:sz w:val="28"/>
          <w:szCs w:val="28"/>
        </w:rPr>
        <w:t xml:space="preserve"> </w:t>
      </w:r>
      <w:r w:rsidR="007F21E6">
        <w:rPr>
          <w:b/>
          <w:color w:val="000000"/>
          <w:sz w:val="28"/>
          <w:szCs w:val="28"/>
          <w:lang w:eastAsia="uk-UA" w:bidi="uk-UA"/>
        </w:rPr>
        <w:t>***</w:t>
      </w:r>
      <w:r w:rsidR="00CC636F" w:rsidRPr="004E61B8">
        <w:rPr>
          <w:rFonts w:ascii="Times New Roman" w:hAnsi="Times New Roman"/>
          <w:sz w:val="28"/>
          <w:szCs w:val="28"/>
        </w:rPr>
        <w:t>,</w:t>
      </w:r>
      <w:r w:rsidR="007F21E6">
        <w:rPr>
          <w:rFonts w:ascii="Times New Roman" w:hAnsi="Times New Roman"/>
          <w:sz w:val="28"/>
          <w:szCs w:val="28"/>
        </w:rPr>
        <w:t xml:space="preserve"> </w:t>
      </w:r>
      <w:r w:rsidR="007F21E6">
        <w:rPr>
          <w:b/>
          <w:color w:val="000000"/>
          <w:sz w:val="28"/>
          <w:szCs w:val="28"/>
          <w:lang w:eastAsia="uk-UA" w:bidi="uk-UA"/>
        </w:rPr>
        <w:t xml:space="preserve">*** </w:t>
      </w:r>
      <w:proofErr w:type="spellStart"/>
      <w:r>
        <w:rPr>
          <w:rFonts w:ascii="Times New Roman" w:hAnsi="Times New Roman"/>
          <w:sz w:val="28"/>
          <w:szCs w:val="28"/>
        </w:rPr>
        <w:t>р.н</w:t>
      </w:r>
      <w:proofErr w:type="spellEnd"/>
      <w:r>
        <w:rPr>
          <w:rFonts w:ascii="Times New Roman" w:hAnsi="Times New Roman"/>
          <w:sz w:val="28"/>
          <w:szCs w:val="28"/>
        </w:rPr>
        <w:t xml:space="preserve">., </w:t>
      </w:r>
      <w:r w:rsidR="00CC636F" w:rsidRPr="004E61B8">
        <w:rPr>
          <w:rFonts w:ascii="Times New Roman" w:hAnsi="Times New Roman"/>
          <w:sz w:val="28"/>
          <w:szCs w:val="28"/>
        </w:rPr>
        <w:t>місце</w:t>
      </w:r>
      <w:r w:rsidR="00F4004A">
        <w:rPr>
          <w:rFonts w:ascii="Times New Roman" w:hAnsi="Times New Roman"/>
          <w:sz w:val="28"/>
          <w:szCs w:val="28"/>
        </w:rPr>
        <w:t xml:space="preserve"> </w:t>
      </w:r>
      <w:r w:rsidR="00CC636F" w:rsidRPr="004E61B8">
        <w:rPr>
          <w:rFonts w:ascii="Times New Roman" w:hAnsi="Times New Roman"/>
          <w:sz w:val="28"/>
          <w:szCs w:val="28"/>
        </w:rPr>
        <w:t>проживання:</w:t>
      </w:r>
      <w:r w:rsidR="007F21E6" w:rsidRPr="007F21E6">
        <w:rPr>
          <w:b/>
          <w:color w:val="000000"/>
          <w:sz w:val="28"/>
          <w:szCs w:val="28"/>
          <w:lang w:eastAsia="uk-UA" w:bidi="uk-UA"/>
        </w:rPr>
        <w:t xml:space="preserve"> </w:t>
      </w:r>
      <w:r w:rsidR="007F21E6">
        <w:rPr>
          <w:b/>
          <w:color w:val="000000"/>
          <w:sz w:val="28"/>
          <w:szCs w:val="28"/>
          <w:lang w:eastAsia="uk-UA" w:bidi="uk-UA"/>
        </w:rPr>
        <w:t>***</w:t>
      </w:r>
      <w:r w:rsidR="00A42826">
        <w:rPr>
          <w:rFonts w:ascii="Times New Roman" w:hAnsi="Times New Roman"/>
          <w:sz w:val="28"/>
          <w:szCs w:val="28"/>
        </w:rPr>
        <w:t>, зареєстрована за адресою:</w:t>
      </w:r>
      <w:r w:rsidR="007F21E6" w:rsidRPr="007F21E6">
        <w:rPr>
          <w:b/>
          <w:color w:val="000000"/>
          <w:sz w:val="28"/>
          <w:szCs w:val="28"/>
          <w:lang w:eastAsia="uk-UA" w:bidi="uk-UA"/>
        </w:rPr>
        <w:t xml:space="preserve"> </w:t>
      </w:r>
      <w:r w:rsidR="007F21E6">
        <w:rPr>
          <w:b/>
          <w:color w:val="000000"/>
          <w:sz w:val="28"/>
          <w:szCs w:val="28"/>
          <w:lang w:eastAsia="uk-UA" w:bidi="uk-UA"/>
        </w:rPr>
        <w:t>***</w:t>
      </w:r>
      <w:r>
        <w:rPr>
          <w:rFonts w:ascii="Times New Roman" w:hAnsi="Times New Roman"/>
          <w:sz w:val="28"/>
          <w:szCs w:val="28"/>
        </w:rPr>
        <w:t>. М</w:t>
      </w:r>
      <w:r w:rsidR="00CC636F" w:rsidRPr="004E61B8">
        <w:rPr>
          <w:rFonts w:ascii="Times New Roman" w:hAnsi="Times New Roman"/>
          <w:sz w:val="28"/>
          <w:szCs w:val="28"/>
        </w:rPr>
        <w:t xml:space="preserve">ає </w:t>
      </w:r>
      <w:r>
        <w:rPr>
          <w:rFonts w:ascii="Times New Roman" w:hAnsi="Times New Roman"/>
          <w:sz w:val="28"/>
          <w:szCs w:val="28"/>
        </w:rPr>
        <w:t xml:space="preserve">двох </w:t>
      </w:r>
      <w:r w:rsidR="007F21E6">
        <w:rPr>
          <w:rFonts w:ascii="Times New Roman" w:hAnsi="Times New Roman"/>
          <w:bCs/>
          <w:color w:val="000000"/>
          <w:sz w:val="28"/>
          <w:szCs w:val="28"/>
          <w:lang w:eastAsia="uk-UA" w:bidi="uk-UA"/>
        </w:rPr>
        <w:t xml:space="preserve">малолітніх дітей </w:t>
      </w:r>
      <w:r w:rsidR="007F21E6">
        <w:rPr>
          <w:b/>
          <w:color w:val="000000"/>
          <w:sz w:val="28"/>
          <w:szCs w:val="28"/>
          <w:lang w:eastAsia="uk-UA" w:bidi="uk-UA"/>
        </w:rPr>
        <w:t>***</w:t>
      </w:r>
      <w:r w:rsidR="009753D4" w:rsidRPr="009753D4">
        <w:rPr>
          <w:rFonts w:ascii="Times New Roman" w:hAnsi="Times New Roman"/>
          <w:bCs/>
          <w:color w:val="000000"/>
          <w:sz w:val="28"/>
          <w:szCs w:val="28"/>
          <w:lang w:eastAsia="uk-UA" w:bidi="uk-UA"/>
        </w:rPr>
        <w:t xml:space="preserve">, </w:t>
      </w:r>
      <w:r w:rsidR="007F21E6">
        <w:rPr>
          <w:b/>
          <w:color w:val="000000"/>
          <w:sz w:val="28"/>
          <w:szCs w:val="28"/>
          <w:lang w:eastAsia="uk-UA" w:bidi="uk-UA"/>
        </w:rPr>
        <w:t xml:space="preserve">*** </w:t>
      </w:r>
      <w:proofErr w:type="spellStart"/>
      <w:r w:rsidR="009753D4" w:rsidRPr="009753D4">
        <w:rPr>
          <w:rFonts w:ascii="Times New Roman" w:hAnsi="Times New Roman"/>
          <w:bCs/>
          <w:color w:val="000000"/>
          <w:sz w:val="28"/>
          <w:szCs w:val="28"/>
          <w:lang w:eastAsia="uk-UA" w:bidi="uk-UA"/>
        </w:rPr>
        <w:t>р.н</w:t>
      </w:r>
      <w:proofErr w:type="spellEnd"/>
      <w:r w:rsidR="009753D4" w:rsidRPr="009753D4">
        <w:rPr>
          <w:rFonts w:ascii="Times New Roman" w:hAnsi="Times New Roman"/>
          <w:bCs/>
          <w:color w:val="000000"/>
          <w:sz w:val="28"/>
          <w:szCs w:val="28"/>
          <w:lang w:eastAsia="uk-UA" w:bidi="uk-UA"/>
        </w:rPr>
        <w:t>. та</w:t>
      </w:r>
      <w:r w:rsidR="007F21E6">
        <w:rPr>
          <w:b/>
          <w:color w:val="000000"/>
          <w:sz w:val="28"/>
          <w:szCs w:val="28"/>
          <w:lang w:eastAsia="uk-UA" w:bidi="uk-UA"/>
        </w:rPr>
        <w:t>***</w:t>
      </w:r>
      <w:r w:rsidR="009753D4" w:rsidRPr="009753D4">
        <w:rPr>
          <w:rFonts w:ascii="Times New Roman" w:hAnsi="Times New Roman"/>
          <w:bCs/>
          <w:color w:val="000000"/>
          <w:sz w:val="28"/>
          <w:szCs w:val="28"/>
          <w:lang w:eastAsia="uk-UA" w:bidi="uk-UA"/>
        </w:rPr>
        <w:t xml:space="preserve">, </w:t>
      </w:r>
      <w:r w:rsidR="007F21E6">
        <w:rPr>
          <w:b/>
          <w:color w:val="000000"/>
          <w:sz w:val="28"/>
          <w:szCs w:val="28"/>
          <w:lang w:eastAsia="uk-UA" w:bidi="uk-UA"/>
        </w:rPr>
        <w:t xml:space="preserve">*** </w:t>
      </w:r>
      <w:proofErr w:type="spellStart"/>
      <w:r w:rsidR="009753D4" w:rsidRPr="009753D4">
        <w:rPr>
          <w:rFonts w:ascii="Times New Roman" w:hAnsi="Times New Roman"/>
          <w:bCs/>
          <w:color w:val="000000"/>
          <w:sz w:val="28"/>
          <w:szCs w:val="28"/>
          <w:lang w:eastAsia="uk-UA" w:bidi="uk-UA"/>
        </w:rPr>
        <w:t>р.н</w:t>
      </w:r>
      <w:proofErr w:type="spellEnd"/>
      <w:r w:rsidR="009753D4" w:rsidRPr="009753D4">
        <w:rPr>
          <w:rFonts w:ascii="Times New Roman" w:hAnsi="Times New Roman"/>
          <w:bCs/>
          <w:color w:val="000000"/>
          <w:sz w:val="28"/>
          <w:szCs w:val="28"/>
          <w:lang w:eastAsia="uk-UA" w:bidi="uk-UA"/>
        </w:rPr>
        <w:t>.</w:t>
      </w:r>
      <w:r w:rsidR="009753D4">
        <w:rPr>
          <w:rFonts w:ascii="Times New Roman" w:hAnsi="Times New Roman"/>
          <w:bCs/>
          <w:color w:val="000000"/>
          <w:sz w:val="28"/>
          <w:szCs w:val="28"/>
          <w:lang w:eastAsia="uk-UA" w:bidi="uk-UA"/>
        </w:rPr>
        <w:t xml:space="preserve"> </w:t>
      </w:r>
      <w:r w:rsidR="00374A32">
        <w:rPr>
          <w:rFonts w:ascii="Times New Roman" w:hAnsi="Times New Roman"/>
          <w:bCs/>
          <w:color w:val="000000"/>
          <w:sz w:val="28"/>
          <w:szCs w:val="28"/>
          <w:lang w:eastAsia="uk-UA" w:bidi="uk-UA"/>
        </w:rPr>
        <w:t>З</w:t>
      </w:r>
      <w:r w:rsidR="00FD76A1">
        <w:rPr>
          <w:rFonts w:ascii="Times New Roman" w:hAnsi="Times New Roman"/>
          <w:bCs/>
          <w:color w:val="000000"/>
          <w:sz w:val="28"/>
          <w:szCs w:val="28"/>
          <w:lang w:eastAsia="uk-UA" w:bidi="uk-UA"/>
        </w:rPr>
        <w:t xml:space="preserve">гідно витягу </w:t>
      </w:r>
      <w:r w:rsidR="007F2B98">
        <w:rPr>
          <w:rFonts w:ascii="Times New Roman" w:hAnsi="Times New Roman"/>
          <w:bCs/>
          <w:color w:val="000000"/>
          <w:sz w:val="28"/>
          <w:szCs w:val="28"/>
          <w:lang w:eastAsia="uk-UA" w:bidi="uk-UA"/>
        </w:rPr>
        <w:t xml:space="preserve">з Державного </w:t>
      </w:r>
      <w:r w:rsidR="00FE2A06">
        <w:rPr>
          <w:rFonts w:ascii="Times New Roman" w:hAnsi="Times New Roman"/>
          <w:bCs/>
          <w:color w:val="000000"/>
          <w:sz w:val="28"/>
          <w:szCs w:val="28"/>
          <w:lang w:eastAsia="uk-UA" w:bidi="uk-UA"/>
        </w:rPr>
        <w:t xml:space="preserve">реєстру актів </w:t>
      </w:r>
      <w:r w:rsidR="0005606B">
        <w:rPr>
          <w:rFonts w:ascii="Times New Roman" w:hAnsi="Times New Roman"/>
          <w:bCs/>
          <w:color w:val="000000"/>
          <w:sz w:val="28"/>
          <w:szCs w:val="28"/>
          <w:lang w:eastAsia="uk-UA" w:bidi="uk-UA"/>
        </w:rPr>
        <w:t>цивільного</w:t>
      </w:r>
      <w:r w:rsidR="00BA1089">
        <w:rPr>
          <w:rFonts w:ascii="Times New Roman" w:hAnsi="Times New Roman"/>
          <w:bCs/>
          <w:color w:val="000000"/>
          <w:sz w:val="28"/>
          <w:szCs w:val="28"/>
          <w:lang w:eastAsia="uk-UA" w:bidi="uk-UA"/>
        </w:rPr>
        <w:t xml:space="preserve"> стану </w:t>
      </w:r>
      <w:r w:rsidR="00374A3E">
        <w:rPr>
          <w:rFonts w:ascii="Times New Roman" w:hAnsi="Times New Roman"/>
          <w:bCs/>
          <w:color w:val="000000"/>
          <w:sz w:val="28"/>
          <w:szCs w:val="28"/>
          <w:lang w:eastAsia="uk-UA" w:bidi="uk-UA"/>
        </w:rPr>
        <w:t xml:space="preserve">громадян про державну реєстрацію народження </w:t>
      </w:r>
      <w:r w:rsidR="00F172AA">
        <w:rPr>
          <w:rFonts w:ascii="Times New Roman" w:hAnsi="Times New Roman"/>
          <w:bCs/>
          <w:color w:val="000000"/>
          <w:sz w:val="28"/>
          <w:szCs w:val="28"/>
          <w:lang w:eastAsia="uk-UA" w:bidi="uk-UA"/>
        </w:rPr>
        <w:t xml:space="preserve">із зазначення </w:t>
      </w:r>
      <w:r w:rsidR="00E7652A">
        <w:rPr>
          <w:rFonts w:ascii="Times New Roman" w:hAnsi="Times New Roman"/>
          <w:bCs/>
          <w:color w:val="000000"/>
          <w:sz w:val="28"/>
          <w:szCs w:val="28"/>
          <w:lang w:eastAsia="uk-UA" w:bidi="uk-UA"/>
        </w:rPr>
        <w:t xml:space="preserve">відомостей про батька </w:t>
      </w:r>
      <w:r w:rsidR="00B50326">
        <w:rPr>
          <w:rFonts w:ascii="Times New Roman" w:hAnsi="Times New Roman"/>
          <w:bCs/>
          <w:color w:val="000000"/>
          <w:sz w:val="28"/>
          <w:szCs w:val="28"/>
          <w:lang w:eastAsia="uk-UA" w:bidi="uk-UA"/>
        </w:rPr>
        <w:t xml:space="preserve">відповідно до ч. 1 ст. 135 СКУ від </w:t>
      </w:r>
      <w:r w:rsidR="007F21E6">
        <w:rPr>
          <w:b/>
          <w:color w:val="000000"/>
          <w:sz w:val="28"/>
          <w:szCs w:val="28"/>
          <w:lang w:eastAsia="uk-UA" w:bidi="uk-UA"/>
        </w:rPr>
        <w:t xml:space="preserve">*** *** </w:t>
      </w:r>
      <w:r w:rsidR="00AB0A85">
        <w:rPr>
          <w:rFonts w:ascii="Times New Roman" w:hAnsi="Times New Roman"/>
          <w:bCs/>
          <w:color w:val="000000"/>
          <w:sz w:val="28"/>
          <w:szCs w:val="28"/>
          <w:lang w:eastAsia="uk-UA" w:bidi="uk-UA"/>
        </w:rPr>
        <w:t xml:space="preserve">батько малолітнього </w:t>
      </w:r>
      <w:r w:rsidR="007F21E6">
        <w:rPr>
          <w:b/>
          <w:color w:val="000000"/>
          <w:sz w:val="28"/>
          <w:szCs w:val="28"/>
          <w:lang w:eastAsia="uk-UA" w:bidi="uk-UA"/>
        </w:rPr>
        <w:t xml:space="preserve">*** </w:t>
      </w:r>
      <w:r w:rsidR="00374A32">
        <w:rPr>
          <w:rFonts w:ascii="Times New Roman" w:hAnsi="Times New Roman"/>
          <w:bCs/>
          <w:color w:val="000000"/>
          <w:sz w:val="28"/>
          <w:szCs w:val="28"/>
          <w:lang w:eastAsia="uk-UA" w:bidi="uk-UA"/>
        </w:rPr>
        <w:t xml:space="preserve">записаний зі слів матері. Батько </w:t>
      </w:r>
      <w:r w:rsidR="00BD3789">
        <w:rPr>
          <w:rFonts w:ascii="Times New Roman" w:hAnsi="Times New Roman"/>
          <w:bCs/>
          <w:color w:val="000000"/>
          <w:sz w:val="28"/>
          <w:szCs w:val="28"/>
          <w:lang w:eastAsia="uk-UA" w:bidi="uk-UA"/>
        </w:rPr>
        <w:t>малолітньої</w:t>
      </w:r>
      <w:r w:rsidR="007F21E6">
        <w:rPr>
          <w:rFonts w:ascii="Times New Roman" w:hAnsi="Times New Roman"/>
          <w:bCs/>
          <w:color w:val="000000"/>
          <w:sz w:val="28"/>
          <w:szCs w:val="28"/>
          <w:lang w:eastAsia="uk-UA" w:bidi="uk-UA"/>
        </w:rPr>
        <w:t xml:space="preserve"> </w:t>
      </w:r>
      <w:r w:rsidR="007F21E6">
        <w:rPr>
          <w:b/>
          <w:color w:val="000000"/>
          <w:sz w:val="28"/>
          <w:szCs w:val="28"/>
          <w:lang w:eastAsia="uk-UA" w:bidi="uk-UA"/>
        </w:rPr>
        <w:t>***</w:t>
      </w:r>
      <w:r w:rsidR="00BD3789">
        <w:rPr>
          <w:rFonts w:ascii="Times New Roman" w:hAnsi="Times New Roman"/>
          <w:bCs/>
          <w:color w:val="000000"/>
          <w:sz w:val="28"/>
          <w:szCs w:val="28"/>
          <w:lang w:eastAsia="uk-UA" w:bidi="uk-UA"/>
        </w:rPr>
        <w:t xml:space="preserve">. помер </w:t>
      </w:r>
      <w:r w:rsidR="00E43112">
        <w:rPr>
          <w:rFonts w:ascii="Times New Roman" w:hAnsi="Times New Roman"/>
          <w:bCs/>
          <w:color w:val="000000"/>
          <w:sz w:val="28"/>
          <w:szCs w:val="28"/>
          <w:lang w:eastAsia="uk-UA" w:bidi="uk-UA"/>
        </w:rPr>
        <w:t>(свідоцтво про смерть сері</w:t>
      </w:r>
      <w:r w:rsidR="00333A32">
        <w:rPr>
          <w:rFonts w:ascii="Times New Roman" w:hAnsi="Times New Roman"/>
          <w:bCs/>
          <w:color w:val="000000"/>
          <w:sz w:val="28"/>
          <w:szCs w:val="28"/>
          <w:lang w:eastAsia="uk-UA" w:bidi="uk-UA"/>
        </w:rPr>
        <w:t xml:space="preserve">я </w:t>
      </w:r>
      <w:r w:rsidR="007F21E6">
        <w:rPr>
          <w:b/>
          <w:color w:val="000000"/>
          <w:sz w:val="28"/>
          <w:szCs w:val="28"/>
          <w:lang w:eastAsia="uk-UA" w:bidi="uk-UA"/>
        </w:rPr>
        <w:t xml:space="preserve">*** *** </w:t>
      </w:r>
      <w:r w:rsidR="00333A32">
        <w:rPr>
          <w:rFonts w:ascii="Times New Roman" w:hAnsi="Times New Roman"/>
          <w:bCs/>
          <w:color w:val="000000"/>
          <w:sz w:val="28"/>
          <w:szCs w:val="28"/>
          <w:lang w:eastAsia="uk-UA" w:bidi="uk-UA"/>
        </w:rPr>
        <w:t>від</w:t>
      </w:r>
      <w:r w:rsidR="007F21E6">
        <w:rPr>
          <w:b/>
          <w:color w:val="000000"/>
          <w:sz w:val="28"/>
          <w:szCs w:val="28"/>
          <w:lang w:eastAsia="uk-UA" w:bidi="uk-UA"/>
        </w:rPr>
        <w:t>***</w:t>
      </w:r>
      <w:r w:rsidR="002A5041">
        <w:rPr>
          <w:rFonts w:ascii="Times New Roman" w:hAnsi="Times New Roman"/>
          <w:bCs/>
          <w:color w:val="000000"/>
          <w:sz w:val="28"/>
          <w:szCs w:val="28"/>
          <w:lang w:eastAsia="uk-UA" w:bidi="uk-UA"/>
        </w:rPr>
        <w:t>).</w:t>
      </w:r>
    </w:p>
    <w:p w:rsidR="00CC636F" w:rsidRPr="00737E07" w:rsidRDefault="0068187A" w:rsidP="00350CA8">
      <w:pPr>
        <w:tabs>
          <w:tab w:val="left" w:pos="709"/>
        </w:tabs>
        <w:spacing w:after="0" w:line="240" w:lineRule="auto"/>
        <w:contextualSpacing/>
        <w:jc w:val="both"/>
        <w:rPr>
          <w:rFonts w:ascii="Times New Roman" w:hAnsi="Times New Roman"/>
          <w:sz w:val="28"/>
          <w:szCs w:val="28"/>
        </w:rPr>
      </w:pPr>
      <w:r>
        <w:rPr>
          <w:rFonts w:ascii="Times New Roman" w:hAnsi="Times New Roman"/>
          <w:sz w:val="28"/>
          <w:szCs w:val="28"/>
        </w:rPr>
        <w:tab/>
      </w:r>
      <w:r w:rsidR="00CC636F" w:rsidRPr="007223CF">
        <w:rPr>
          <w:rFonts w:ascii="Times New Roman" w:hAnsi="Times New Roman"/>
          <w:sz w:val="28"/>
          <w:szCs w:val="28"/>
        </w:rPr>
        <w:t>Малолітн</w:t>
      </w:r>
      <w:r w:rsidR="004A4038" w:rsidRPr="007223CF">
        <w:rPr>
          <w:rFonts w:ascii="Times New Roman" w:hAnsi="Times New Roman"/>
          <w:sz w:val="28"/>
          <w:szCs w:val="28"/>
        </w:rPr>
        <w:t>і</w:t>
      </w:r>
      <w:r w:rsidR="007F21E6">
        <w:rPr>
          <w:b/>
          <w:color w:val="000000"/>
          <w:sz w:val="28"/>
          <w:szCs w:val="28"/>
          <w:lang w:eastAsia="uk-UA" w:bidi="uk-UA"/>
        </w:rPr>
        <w:t>***</w:t>
      </w:r>
      <w:r w:rsidR="007223CF" w:rsidRPr="007223CF">
        <w:rPr>
          <w:rFonts w:ascii="Times New Roman" w:hAnsi="Times New Roman"/>
          <w:color w:val="000000"/>
          <w:sz w:val="28"/>
          <w:szCs w:val="28"/>
          <w:lang w:eastAsia="uk-UA" w:bidi="uk-UA"/>
        </w:rPr>
        <w:t xml:space="preserve">, </w:t>
      </w:r>
      <w:r w:rsidR="007F21E6">
        <w:rPr>
          <w:b/>
          <w:color w:val="000000"/>
          <w:sz w:val="28"/>
          <w:szCs w:val="28"/>
          <w:lang w:eastAsia="uk-UA" w:bidi="uk-UA"/>
        </w:rPr>
        <w:t xml:space="preserve">*** </w:t>
      </w:r>
      <w:proofErr w:type="spellStart"/>
      <w:r w:rsidR="007223CF" w:rsidRPr="007223CF">
        <w:rPr>
          <w:rFonts w:ascii="Times New Roman" w:hAnsi="Times New Roman"/>
          <w:color w:val="000000"/>
          <w:sz w:val="28"/>
          <w:szCs w:val="28"/>
          <w:lang w:eastAsia="uk-UA" w:bidi="uk-UA"/>
        </w:rPr>
        <w:t>р.н</w:t>
      </w:r>
      <w:proofErr w:type="spellEnd"/>
      <w:r w:rsidR="007223CF" w:rsidRPr="007223CF">
        <w:rPr>
          <w:rFonts w:ascii="Times New Roman" w:hAnsi="Times New Roman"/>
          <w:color w:val="000000"/>
          <w:sz w:val="28"/>
          <w:szCs w:val="28"/>
          <w:lang w:eastAsia="uk-UA" w:bidi="uk-UA"/>
        </w:rPr>
        <w:t>. та</w:t>
      </w:r>
      <w:r w:rsidR="007F21E6">
        <w:rPr>
          <w:b/>
          <w:color w:val="000000"/>
          <w:sz w:val="28"/>
          <w:szCs w:val="28"/>
          <w:lang w:eastAsia="uk-UA" w:bidi="uk-UA"/>
        </w:rPr>
        <w:t xml:space="preserve">*** </w:t>
      </w:r>
      <w:r w:rsidR="007223CF" w:rsidRPr="007223CF">
        <w:rPr>
          <w:rFonts w:ascii="Times New Roman" w:hAnsi="Times New Roman"/>
          <w:color w:val="000000"/>
          <w:sz w:val="28"/>
          <w:szCs w:val="28"/>
          <w:lang w:eastAsia="uk-UA" w:bidi="uk-UA"/>
        </w:rPr>
        <w:t xml:space="preserve">, </w:t>
      </w:r>
      <w:r w:rsidR="007F21E6">
        <w:rPr>
          <w:b/>
          <w:color w:val="000000"/>
          <w:sz w:val="28"/>
          <w:szCs w:val="28"/>
          <w:lang w:eastAsia="uk-UA" w:bidi="uk-UA"/>
        </w:rPr>
        <w:t>***</w:t>
      </w:r>
      <w:proofErr w:type="spellStart"/>
      <w:r w:rsidR="007223CF" w:rsidRPr="007223CF">
        <w:rPr>
          <w:rFonts w:ascii="Times New Roman" w:hAnsi="Times New Roman"/>
          <w:color w:val="000000"/>
          <w:sz w:val="28"/>
          <w:szCs w:val="28"/>
          <w:lang w:eastAsia="uk-UA" w:bidi="uk-UA"/>
        </w:rPr>
        <w:t>р.н</w:t>
      </w:r>
      <w:proofErr w:type="spellEnd"/>
      <w:r w:rsidR="007223CF" w:rsidRPr="007223CF">
        <w:rPr>
          <w:rFonts w:ascii="Times New Roman" w:hAnsi="Times New Roman"/>
          <w:color w:val="000000"/>
          <w:sz w:val="28"/>
          <w:szCs w:val="28"/>
          <w:lang w:eastAsia="uk-UA" w:bidi="uk-UA"/>
        </w:rPr>
        <w:t>.</w:t>
      </w:r>
      <w:r w:rsidR="007223CF">
        <w:rPr>
          <w:rFonts w:ascii="Times New Roman" w:hAnsi="Times New Roman"/>
          <w:color w:val="000000"/>
          <w:sz w:val="28"/>
          <w:szCs w:val="28"/>
          <w:lang w:eastAsia="uk-UA" w:bidi="uk-UA"/>
        </w:rPr>
        <w:t xml:space="preserve"> </w:t>
      </w:r>
      <w:r w:rsidR="00CC636F" w:rsidRPr="004E61B8">
        <w:rPr>
          <w:rFonts w:ascii="Times New Roman" w:hAnsi="Times New Roman"/>
          <w:sz w:val="28"/>
          <w:szCs w:val="28"/>
        </w:rPr>
        <w:t xml:space="preserve">відповідно </w:t>
      </w:r>
      <w:r w:rsidR="00FF4954">
        <w:rPr>
          <w:rFonts w:ascii="Times New Roman" w:hAnsi="Times New Roman"/>
          <w:sz w:val="28"/>
          <w:szCs w:val="28"/>
        </w:rPr>
        <w:t xml:space="preserve">до наказу </w:t>
      </w:r>
      <w:r w:rsidR="00CC636F" w:rsidRPr="004E61B8">
        <w:rPr>
          <w:rFonts w:ascii="Times New Roman" w:hAnsi="Times New Roman"/>
          <w:sz w:val="28"/>
          <w:szCs w:val="28"/>
        </w:rPr>
        <w:t xml:space="preserve">служби у справах дітей виконавчого комітету Малинської міської ради від </w:t>
      </w:r>
      <w:r w:rsidR="007F21E6">
        <w:rPr>
          <w:b/>
          <w:color w:val="000000"/>
          <w:sz w:val="28"/>
          <w:szCs w:val="28"/>
          <w:lang w:eastAsia="uk-UA" w:bidi="uk-UA"/>
        </w:rPr>
        <w:t xml:space="preserve">*** </w:t>
      </w:r>
      <w:r w:rsidR="00CC636F" w:rsidRPr="004E61B8">
        <w:rPr>
          <w:rFonts w:ascii="Times New Roman" w:hAnsi="Times New Roman"/>
          <w:sz w:val="28"/>
          <w:szCs w:val="28"/>
        </w:rPr>
        <w:t>року №</w:t>
      </w:r>
      <w:r w:rsidR="007F21E6">
        <w:rPr>
          <w:b/>
          <w:color w:val="000000"/>
          <w:sz w:val="28"/>
          <w:szCs w:val="28"/>
          <w:lang w:eastAsia="uk-UA" w:bidi="uk-UA"/>
        </w:rPr>
        <w:t>***</w:t>
      </w:r>
      <w:r w:rsidR="001949AD">
        <w:rPr>
          <w:rFonts w:ascii="Times New Roman" w:hAnsi="Times New Roman"/>
          <w:sz w:val="28"/>
          <w:szCs w:val="28"/>
        </w:rPr>
        <w:t xml:space="preserve"> «Про взяття на облік дітей, </w:t>
      </w:r>
      <w:r w:rsidR="00942C37">
        <w:rPr>
          <w:rFonts w:ascii="Times New Roman" w:hAnsi="Times New Roman"/>
          <w:sz w:val="28"/>
          <w:szCs w:val="28"/>
        </w:rPr>
        <w:t>я</w:t>
      </w:r>
      <w:r w:rsidR="001949AD">
        <w:rPr>
          <w:rFonts w:ascii="Times New Roman" w:hAnsi="Times New Roman"/>
          <w:sz w:val="28"/>
          <w:szCs w:val="28"/>
        </w:rPr>
        <w:t xml:space="preserve">кі </w:t>
      </w:r>
      <w:r w:rsidR="00942C37">
        <w:rPr>
          <w:rFonts w:ascii="Times New Roman" w:hAnsi="Times New Roman"/>
          <w:sz w:val="28"/>
          <w:szCs w:val="28"/>
        </w:rPr>
        <w:t xml:space="preserve">перебувають у складних життєвих обставинах, </w:t>
      </w:r>
      <w:r w:rsidR="007F21E6">
        <w:rPr>
          <w:b/>
          <w:color w:val="000000"/>
          <w:sz w:val="28"/>
          <w:szCs w:val="28"/>
          <w:lang w:eastAsia="uk-UA" w:bidi="uk-UA"/>
        </w:rPr>
        <w:t>***</w:t>
      </w:r>
      <w:r w:rsidR="009E3AAD">
        <w:rPr>
          <w:rFonts w:ascii="Times New Roman" w:hAnsi="Times New Roman"/>
          <w:sz w:val="28"/>
          <w:szCs w:val="28"/>
        </w:rPr>
        <w:t>,</w:t>
      </w:r>
      <w:r w:rsidR="007F21E6">
        <w:rPr>
          <w:b/>
          <w:color w:val="000000"/>
          <w:sz w:val="28"/>
          <w:szCs w:val="28"/>
          <w:lang w:eastAsia="uk-UA" w:bidi="uk-UA"/>
        </w:rPr>
        <w:t>***</w:t>
      </w:r>
      <w:r w:rsidR="009E3AAD">
        <w:rPr>
          <w:rFonts w:ascii="Times New Roman" w:hAnsi="Times New Roman"/>
          <w:sz w:val="28"/>
          <w:szCs w:val="28"/>
        </w:rPr>
        <w:t xml:space="preserve">» перебувають на обліку служби, як такі які </w:t>
      </w:r>
      <w:r w:rsidR="001711F7">
        <w:rPr>
          <w:rFonts w:ascii="Times New Roman" w:hAnsi="Times New Roman"/>
          <w:sz w:val="28"/>
          <w:szCs w:val="28"/>
        </w:rPr>
        <w:t>перебувають у складних життєвих обставинах</w:t>
      </w:r>
      <w:r w:rsidR="00825D4D">
        <w:rPr>
          <w:rFonts w:ascii="Times New Roman" w:hAnsi="Times New Roman"/>
          <w:sz w:val="28"/>
          <w:szCs w:val="28"/>
        </w:rPr>
        <w:t xml:space="preserve"> </w:t>
      </w:r>
      <w:r w:rsidR="00737E07">
        <w:rPr>
          <w:rFonts w:ascii="Times New Roman" w:hAnsi="Times New Roman"/>
          <w:sz w:val="28"/>
          <w:szCs w:val="28"/>
        </w:rPr>
        <w:t>на підставі ухилення матері від виконання своїх батьківських обов</w:t>
      </w:r>
      <w:r w:rsidR="00737E07" w:rsidRPr="00D977A0">
        <w:rPr>
          <w:rFonts w:ascii="Times New Roman" w:hAnsi="Times New Roman"/>
          <w:sz w:val="28"/>
          <w:szCs w:val="28"/>
        </w:rPr>
        <w:t>’</w:t>
      </w:r>
      <w:r w:rsidR="00737E07">
        <w:rPr>
          <w:rFonts w:ascii="Times New Roman" w:hAnsi="Times New Roman"/>
          <w:sz w:val="28"/>
          <w:szCs w:val="28"/>
        </w:rPr>
        <w:t xml:space="preserve">язків. </w:t>
      </w:r>
    </w:p>
    <w:p w:rsidR="001711F7" w:rsidRDefault="001711F7" w:rsidP="00350CA8">
      <w:pPr>
        <w:tabs>
          <w:tab w:val="left" w:pos="709"/>
        </w:tabs>
        <w:spacing w:after="0" w:line="240" w:lineRule="auto"/>
        <w:contextualSpacing/>
        <w:jc w:val="both"/>
        <w:rPr>
          <w:rFonts w:ascii="Times New Roman" w:hAnsi="Times New Roman"/>
          <w:sz w:val="28"/>
          <w:szCs w:val="28"/>
        </w:rPr>
      </w:pPr>
      <w:r>
        <w:rPr>
          <w:rFonts w:ascii="Times New Roman" w:hAnsi="Times New Roman"/>
          <w:sz w:val="28"/>
          <w:szCs w:val="28"/>
        </w:rPr>
        <w:tab/>
        <w:t xml:space="preserve">Відповідно рішення виконавчого комітету Малинської міської ради від </w:t>
      </w:r>
      <w:r w:rsidR="00E3122E">
        <w:rPr>
          <w:rFonts w:ascii="Times New Roman" w:hAnsi="Times New Roman"/>
          <w:sz w:val="28"/>
          <w:szCs w:val="28"/>
        </w:rPr>
        <w:t>13</w:t>
      </w:r>
      <w:r w:rsidR="00D853FF">
        <w:rPr>
          <w:rFonts w:ascii="Times New Roman" w:hAnsi="Times New Roman"/>
          <w:sz w:val="28"/>
          <w:szCs w:val="28"/>
        </w:rPr>
        <w:t xml:space="preserve">.05.2025 №151 «Про влаштування дітей </w:t>
      </w:r>
      <w:r w:rsidR="007F21E6">
        <w:rPr>
          <w:b/>
          <w:color w:val="000000"/>
          <w:sz w:val="28"/>
          <w:szCs w:val="28"/>
          <w:lang w:eastAsia="uk-UA" w:bidi="uk-UA"/>
        </w:rPr>
        <w:t xml:space="preserve">*** </w:t>
      </w:r>
      <w:r w:rsidR="00D853FF">
        <w:rPr>
          <w:rFonts w:ascii="Times New Roman" w:hAnsi="Times New Roman"/>
          <w:sz w:val="28"/>
          <w:szCs w:val="28"/>
        </w:rPr>
        <w:t xml:space="preserve">та </w:t>
      </w:r>
      <w:r w:rsidR="007F21E6">
        <w:rPr>
          <w:b/>
          <w:color w:val="000000"/>
          <w:sz w:val="28"/>
          <w:szCs w:val="28"/>
          <w:lang w:eastAsia="uk-UA" w:bidi="uk-UA"/>
        </w:rPr>
        <w:t xml:space="preserve">*** </w:t>
      </w:r>
      <w:r w:rsidR="00D853FF">
        <w:rPr>
          <w:rFonts w:ascii="Times New Roman" w:hAnsi="Times New Roman"/>
          <w:sz w:val="28"/>
          <w:szCs w:val="28"/>
        </w:rPr>
        <w:t>у сім</w:t>
      </w:r>
      <w:r w:rsidR="00D853FF" w:rsidRPr="00D977A0">
        <w:rPr>
          <w:rFonts w:ascii="Times New Roman" w:hAnsi="Times New Roman"/>
          <w:sz w:val="28"/>
          <w:szCs w:val="28"/>
        </w:rPr>
        <w:t>’</w:t>
      </w:r>
      <w:r w:rsidR="00D853FF">
        <w:rPr>
          <w:rFonts w:ascii="Times New Roman" w:hAnsi="Times New Roman"/>
          <w:sz w:val="28"/>
          <w:szCs w:val="28"/>
        </w:rPr>
        <w:t xml:space="preserve">ю патронатного вихователя» </w:t>
      </w:r>
      <w:r w:rsidR="00E52376">
        <w:rPr>
          <w:rFonts w:ascii="Times New Roman" w:hAnsi="Times New Roman"/>
          <w:sz w:val="28"/>
          <w:szCs w:val="28"/>
        </w:rPr>
        <w:t xml:space="preserve">малолітні </w:t>
      </w:r>
      <w:r w:rsidR="007F21E6">
        <w:rPr>
          <w:b/>
          <w:color w:val="000000"/>
          <w:sz w:val="28"/>
          <w:szCs w:val="28"/>
          <w:lang w:eastAsia="uk-UA" w:bidi="uk-UA"/>
        </w:rPr>
        <w:t xml:space="preserve">*** </w:t>
      </w:r>
      <w:r w:rsidR="00E52376">
        <w:rPr>
          <w:rFonts w:ascii="Times New Roman" w:hAnsi="Times New Roman"/>
          <w:sz w:val="28"/>
          <w:szCs w:val="28"/>
        </w:rPr>
        <w:t xml:space="preserve">та </w:t>
      </w:r>
      <w:r w:rsidR="007F21E6">
        <w:rPr>
          <w:b/>
          <w:color w:val="000000"/>
          <w:sz w:val="28"/>
          <w:szCs w:val="28"/>
          <w:lang w:eastAsia="uk-UA" w:bidi="uk-UA"/>
        </w:rPr>
        <w:t xml:space="preserve">*** </w:t>
      </w:r>
      <w:r w:rsidR="00E52376">
        <w:rPr>
          <w:rFonts w:ascii="Times New Roman" w:hAnsi="Times New Roman"/>
          <w:sz w:val="28"/>
          <w:szCs w:val="28"/>
        </w:rPr>
        <w:t>перебувають у сім</w:t>
      </w:r>
      <w:r w:rsidR="00E52376" w:rsidRPr="00D977A0">
        <w:rPr>
          <w:rFonts w:ascii="Times New Roman" w:hAnsi="Times New Roman"/>
          <w:sz w:val="28"/>
          <w:szCs w:val="28"/>
        </w:rPr>
        <w:t>’</w:t>
      </w:r>
      <w:r w:rsidR="00E52376">
        <w:rPr>
          <w:rFonts w:ascii="Times New Roman" w:hAnsi="Times New Roman"/>
          <w:sz w:val="28"/>
          <w:szCs w:val="28"/>
        </w:rPr>
        <w:t xml:space="preserve">ї патронатного вихователя </w:t>
      </w:r>
      <w:r w:rsidR="007F21E6">
        <w:rPr>
          <w:b/>
          <w:color w:val="000000"/>
          <w:sz w:val="28"/>
          <w:szCs w:val="28"/>
          <w:lang w:eastAsia="uk-UA" w:bidi="uk-UA"/>
        </w:rPr>
        <w:t>***.</w:t>
      </w:r>
    </w:p>
    <w:p w:rsidR="00993285" w:rsidRDefault="0043174C" w:rsidP="00350CA8">
      <w:pPr>
        <w:tabs>
          <w:tab w:val="left" w:pos="709"/>
        </w:tabs>
        <w:spacing w:after="0" w:line="240" w:lineRule="auto"/>
        <w:contextualSpacing/>
        <w:jc w:val="both"/>
        <w:rPr>
          <w:rFonts w:ascii="Times New Roman" w:hAnsi="Times New Roman"/>
          <w:sz w:val="28"/>
          <w:szCs w:val="28"/>
        </w:rPr>
      </w:pPr>
      <w:r>
        <w:rPr>
          <w:rFonts w:ascii="Times New Roman" w:hAnsi="Times New Roman"/>
          <w:sz w:val="28"/>
          <w:szCs w:val="28"/>
        </w:rPr>
        <w:tab/>
      </w:r>
      <w:r w:rsidR="00082359">
        <w:rPr>
          <w:rFonts w:ascii="Times New Roman" w:hAnsi="Times New Roman"/>
          <w:sz w:val="28"/>
          <w:szCs w:val="28"/>
        </w:rPr>
        <w:t>Службою у справах дітей у</w:t>
      </w:r>
      <w:r w:rsidRPr="00D977A0">
        <w:rPr>
          <w:rFonts w:ascii="Times New Roman" w:hAnsi="Times New Roman"/>
          <w:sz w:val="28"/>
          <w:szCs w:val="28"/>
        </w:rPr>
        <w:t xml:space="preserve"> ході неодноразових обстежень умов проживання за місцем фактичного проживання матері встановлено, що житло перебуває у вкрай занедбаному стані, порушені елементарні санітарно-гігієнічні норми, у помешканні відчутний різкий неприємний запах, наявні бруд, сміття, відсутні належні спальні місця для дітей, їжа дітям не готується, запасів продуктів практично немає.</w:t>
      </w:r>
      <w:r w:rsidR="00082359">
        <w:rPr>
          <w:rFonts w:ascii="Times New Roman" w:hAnsi="Times New Roman"/>
          <w:sz w:val="28"/>
          <w:szCs w:val="28"/>
        </w:rPr>
        <w:t xml:space="preserve"> </w:t>
      </w:r>
    </w:p>
    <w:p w:rsidR="000C670C" w:rsidRPr="00082359" w:rsidRDefault="000C670C" w:rsidP="00350CA8">
      <w:pPr>
        <w:tabs>
          <w:tab w:val="left" w:pos="709"/>
        </w:tabs>
        <w:spacing w:after="0" w:line="240" w:lineRule="auto"/>
        <w:contextualSpacing/>
        <w:jc w:val="both"/>
        <w:rPr>
          <w:rFonts w:ascii="Times New Roman" w:hAnsi="Times New Roman"/>
          <w:sz w:val="28"/>
          <w:szCs w:val="28"/>
        </w:rPr>
      </w:pPr>
      <w:r>
        <w:rPr>
          <w:rFonts w:ascii="Times New Roman" w:hAnsi="Times New Roman"/>
          <w:sz w:val="28"/>
          <w:szCs w:val="28"/>
        </w:rPr>
        <w:tab/>
      </w:r>
      <w:r w:rsidR="00904A26">
        <w:rPr>
          <w:rFonts w:ascii="Times New Roman" w:hAnsi="Times New Roman"/>
          <w:sz w:val="28"/>
          <w:szCs w:val="28"/>
        </w:rPr>
        <w:t xml:space="preserve">Згідно </w:t>
      </w:r>
      <w:r w:rsidR="00A849AE">
        <w:rPr>
          <w:rFonts w:ascii="Times New Roman" w:hAnsi="Times New Roman"/>
          <w:sz w:val="28"/>
          <w:szCs w:val="28"/>
        </w:rPr>
        <w:t xml:space="preserve">характеристики виданою </w:t>
      </w:r>
      <w:r w:rsidR="007F21E6">
        <w:rPr>
          <w:b/>
          <w:color w:val="000000"/>
          <w:sz w:val="28"/>
          <w:szCs w:val="28"/>
          <w:lang w:eastAsia="uk-UA" w:bidi="uk-UA"/>
        </w:rPr>
        <w:t xml:space="preserve">*** *** </w:t>
      </w:r>
      <w:r w:rsidR="007F21E6">
        <w:rPr>
          <w:rFonts w:ascii="Times New Roman" w:hAnsi="Times New Roman"/>
          <w:sz w:val="28"/>
          <w:szCs w:val="28"/>
        </w:rPr>
        <w:t xml:space="preserve">№ </w:t>
      </w:r>
      <w:r w:rsidR="007F21E6">
        <w:rPr>
          <w:b/>
          <w:color w:val="000000"/>
          <w:sz w:val="28"/>
          <w:szCs w:val="28"/>
          <w:lang w:eastAsia="uk-UA" w:bidi="uk-UA"/>
        </w:rPr>
        <w:t xml:space="preserve">*** </w:t>
      </w:r>
      <w:r w:rsidR="00A809E7">
        <w:rPr>
          <w:rFonts w:ascii="Times New Roman" w:hAnsi="Times New Roman"/>
          <w:sz w:val="28"/>
          <w:szCs w:val="28"/>
        </w:rPr>
        <w:t xml:space="preserve">на </w:t>
      </w:r>
      <w:r w:rsidR="0008750B">
        <w:rPr>
          <w:rFonts w:ascii="Times New Roman" w:hAnsi="Times New Roman"/>
          <w:sz w:val="28"/>
          <w:szCs w:val="28"/>
        </w:rPr>
        <w:t xml:space="preserve">гр. </w:t>
      </w:r>
      <w:r w:rsidR="007F21E6">
        <w:rPr>
          <w:b/>
          <w:color w:val="000000"/>
          <w:sz w:val="28"/>
          <w:szCs w:val="28"/>
          <w:lang w:eastAsia="uk-UA" w:bidi="uk-UA"/>
        </w:rPr>
        <w:t xml:space="preserve">*** </w:t>
      </w:r>
      <w:r w:rsidR="00A809E7">
        <w:rPr>
          <w:rFonts w:ascii="Times New Roman" w:hAnsi="Times New Roman"/>
          <w:sz w:val="28"/>
          <w:szCs w:val="28"/>
        </w:rPr>
        <w:t xml:space="preserve">було зазначено, що </w:t>
      </w:r>
      <w:r w:rsidR="00722331">
        <w:rPr>
          <w:rFonts w:ascii="Times New Roman" w:hAnsi="Times New Roman"/>
          <w:sz w:val="28"/>
          <w:szCs w:val="28"/>
        </w:rPr>
        <w:t xml:space="preserve">у будинку </w:t>
      </w:r>
      <w:r w:rsidR="00D9692A">
        <w:rPr>
          <w:rFonts w:ascii="Times New Roman" w:hAnsi="Times New Roman"/>
          <w:sz w:val="28"/>
          <w:szCs w:val="28"/>
        </w:rPr>
        <w:t xml:space="preserve">були неналежні умови проживання, діти мали </w:t>
      </w:r>
      <w:r w:rsidR="00626F06">
        <w:rPr>
          <w:rFonts w:ascii="Times New Roman" w:hAnsi="Times New Roman"/>
          <w:sz w:val="28"/>
          <w:szCs w:val="28"/>
        </w:rPr>
        <w:t>неохайний вигляд (брудний одяг,</w:t>
      </w:r>
      <w:r w:rsidR="003703AA">
        <w:rPr>
          <w:rFonts w:ascii="Times New Roman" w:hAnsi="Times New Roman"/>
          <w:sz w:val="28"/>
          <w:szCs w:val="28"/>
        </w:rPr>
        <w:t xml:space="preserve"> більший або менший за розміром)</w:t>
      </w:r>
      <w:r w:rsidR="009D3DE9">
        <w:rPr>
          <w:rFonts w:ascii="Times New Roman" w:hAnsi="Times New Roman"/>
          <w:sz w:val="28"/>
          <w:szCs w:val="28"/>
        </w:rPr>
        <w:t>, п</w:t>
      </w:r>
      <w:r w:rsidR="003703AA">
        <w:rPr>
          <w:rFonts w:ascii="Times New Roman" w:hAnsi="Times New Roman"/>
          <w:sz w:val="28"/>
          <w:szCs w:val="28"/>
        </w:rPr>
        <w:t xml:space="preserve">остійний дефіцит продуктів </w:t>
      </w:r>
      <w:r w:rsidR="009D3DE9">
        <w:rPr>
          <w:rFonts w:ascii="Times New Roman" w:hAnsi="Times New Roman"/>
          <w:sz w:val="28"/>
          <w:szCs w:val="28"/>
        </w:rPr>
        <w:t>харчування.</w:t>
      </w:r>
      <w:r w:rsidR="0047560C">
        <w:rPr>
          <w:rFonts w:ascii="Times New Roman" w:hAnsi="Times New Roman"/>
          <w:sz w:val="28"/>
          <w:szCs w:val="28"/>
        </w:rPr>
        <w:t xml:space="preserve"> </w:t>
      </w:r>
      <w:r w:rsidR="00767FC0">
        <w:rPr>
          <w:rFonts w:ascii="Times New Roman" w:hAnsi="Times New Roman"/>
          <w:sz w:val="28"/>
          <w:szCs w:val="28"/>
        </w:rPr>
        <w:t>На зауваження представників старостату мати не реагувала.</w:t>
      </w:r>
    </w:p>
    <w:p w:rsidR="001D66EF" w:rsidRPr="001D66EF" w:rsidRDefault="00094BE5" w:rsidP="00350CA8">
      <w:pPr>
        <w:tabs>
          <w:tab w:val="left" w:pos="709"/>
        </w:tabs>
        <w:spacing w:after="0" w:line="240" w:lineRule="auto"/>
        <w:contextualSpacing/>
        <w:jc w:val="both"/>
        <w:rPr>
          <w:rFonts w:ascii="Times New Roman" w:hAnsi="Times New Roman"/>
          <w:sz w:val="28"/>
          <w:szCs w:val="28"/>
        </w:rPr>
      </w:pPr>
      <w:r>
        <w:rPr>
          <w:rFonts w:ascii="Times New Roman" w:hAnsi="Times New Roman"/>
          <w:sz w:val="28"/>
          <w:szCs w:val="28"/>
        </w:rPr>
        <w:tab/>
      </w:r>
      <w:r w:rsidR="00F23143">
        <w:rPr>
          <w:rFonts w:ascii="Times New Roman" w:hAnsi="Times New Roman"/>
          <w:sz w:val="28"/>
          <w:szCs w:val="28"/>
        </w:rPr>
        <w:t xml:space="preserve">За інформацією наданою </w:t>
      </w:r>
      <w:r w:rsidR="007F21E6">
        <w:rPr>
          <w:b/>
          <w:color w:val="000000"/>
          <w:sz w:val="28"/>
          <w:szCs w:val="28"/>
          <w:lang w:eastAsia="uk-UA" w:bidi="uk-UA"/>
        </w:rPr>
        <w:t xml:space="preserve">*** </w:t>
      </w:r>
      <w:r w:rsidR="001D66EF">
        <w:rPr>
          <w:rFonts w:ascii="Times New Roman" w:hAnsi="Times New Roman"/>
          <w:sz w:val="28"/>
          <w:szCs w:val="28"/>
        </w:rPr>
        <w:t xml:space="preserve">від </w:t>
      </w:r>
      <w:r w:rsidR="007F21E6">
        <w:rPr>
          <w:b/>
          <w:color w:val="000000"/>
          <w:sz w:val="28"/>
          <w:szCs w:val="28"/>
          <w:lang w:eastAsia="uk-UA" w:bidi="uk-UA"/>
        </w:rPr>
        <w:t xml:space="preserve">*** </w:t>
      </w:r>
      <w:r w:rsidR="007F21E6">
        <w:rPr>
          <w:rFonts w:ascii="Times New Roman" w:hAnsi="Times New Roman"/>
          <w:sz w:val="28"/>
          <w:szCs w:val="28"/>
        </w:rPr>
        <w:t>№</w:t>
      </w:r>
      <w:r w:rsidR="007F21E6">
        <w:rPr>
          <w:b/>
          <w:color w:val="000000"/>
          <w:sz w:val="28"/>
          <w:szCs w:val="28"/>
          <w:lang w:eastAsia="uk-UA" w:bidi="uk-UA"/>
        </w:rPr>
        <w:t xml:space="preserve">*** </w:t>
      </w:r>
      <w:r w:rsidR="00174890">
        <w:rPr>
          <w:rFonts w:ascii="Times New Roman" w:hAnsi="Times New Roman"/>
          <w:sz w:val="28"/>
          <w:szCs w:val="28"/>
        </w:rPr>
        <w:t xml:space="preserve"> </w:t>
      </w:r>
      <w:r w:rsidR="001D66EF" w:rsidRPr="00D977A0">
        <w:rPr>
          <w:rFonts w:ascii="Times New Roman" w:hAnsi="Times New Roman"/>
          <w:sz w:val="28"/>
          <w:szCs w:val="28"/>
        </w:rPr>
        <w:t xml:space="preserve">сім’я </w:t>
      </w:r>
      <w:r w:rsidR="002B009D">
        <w:rPr>
          <w:rFonts w:ascii="Times New Roman" w:hAnsi="Times New Roman"/>
          <w:sz w:val="28"/>
          <w:szCs w:val="28"/>
        </w:rPr>
        <w:t xml:space="preserve">гр. </w:t>
      </w:r>
      <w:r w:rsidR="007F21E6">
        <w:rPr>
          <w:b/>
          <w:color w:val="000000"/>
          <w:sz w:val="28"/>
          <w:szCs w:val="28"/>
          <w:lang w:eastAsia="uk-UA" w:bidi="uk-UA"/>
        </w:rPr>
        <w:t>***</w:t>
      </w:r>
      <w:r w:rsidR="001D66EF" w:rsidRPr="00D977A0">
        <w:rPr>
          <w:rFonts w:ascii="Times New Roman" w:hAnsi="Times New Roman"/>
          <w:sz w:val="28"/>
          <w:szCs w:val="28"/>
        </w:rPr>
        <w:t xml:space="preserve">, </w:t>
      </w:r>
      <w:r w:rsidR="001D66EF" w:rsidRPr="001D66EF">
        <w:rPr>
          <w:rFonts w:ascii="Times New Roman" w:hAnsi="Times New Roman"/>
          <w:sz w:val="28"/>
          <w:szCs w:val="28"/>
          <w:lang w:val="en-US"/>
        </w:rPr>
        <w:t> </w:t>
      </w:r>
      <w:r w:rsidR="00CF4E72">
        <w:rPr>
          <w:rFonts w:ascii="Times New Roman" w:hAnsi="Times New Roman"/>
          <w:sz w:val="28"/>
          <w:szCs w:val="28"/>
        </w:rPr>
        <w:t>перебуває на обліку Центру</w:t>
      </w:r>
      <w:r w:rsidR="00FD0C67">
        <w:rPr>
          <w:rFonts w:ascii="Times New Roman" w:hAnsi="Times New Roman"/>
          <w:sz w:val="28"/>
          <w:szCs w:val="28"/>
        </w:rPr>
        <w:t xml:space="preserve"> </w:t>
      </w:r>
      <w:r w:rsidR="001D66EF" w:rsidRPr="00D977A0">
        <w:rPr>
          <w:rFonts w:ascii="Times New Roman" w:hAnsi="Times New Roman"/>
          <w:sz w:val="28"/>
          <w:szCs w:val="28"/>
        </w:rPr>
        <w:t>як сім’я, яка опинилися у складних життєвих обставинах</w:t>
      </w:r>
      <w:r w:rsidR="002B009D">
        <w:rPr>
          <w:rFonts w:ascii="Times New Roman" w:hAnsi="Times New Roman"/>
          <w:sz w:val="28"/>
          <w:szCs w:val="28"/>
        </w:rPr>
        <w:t xml:space="preserve">. </w:t>
      </w:r>
      <w:r w:rsidR="001D66EF" w:rsidRPr="00D977A0">
        <w:rPr>
          <w:rFonts w:ascii="Times New Roman" w:hAnsi="Times New Roman"/>
          <w:sz w:val="28"/>
          <w:szCs w:val="28"/>
        </w:rPr>
        <w:t xml:space="preserve">Сім’я </w:t>
      </w:r>
      <w:r w:rsidR="007F21E6">
        <w:rPr>
          <w:b/>
          <w:color w:val="000000"/>
          <w:sz w:val="28"/>
          <w:szCs w:val="28"/>
          <w:lang w:eastAsia="uk-UA" w:bidi="uk-UA"/>
        </w:rPr>
        <w:t xml:space="preserve">*** </w:t>
      </w:r>
      <w:r w:rsidR="001D66EF" w:rsidRPr="00D977A0">
        <w:rPr>
          <w:rFonts w:ascii="Times New Roman" w:hAnsi="Times New Roman"/>
          <w:sz w:val="28"/>
          <w:szCs w:val="28"/>
        </w:rPr>
        <w:t xml:space="preserve">неодноразово перебувала під соціальним супроводом працівників Центру, </w:t>
      </w:r>
      <w:r w:rsidR="001D66EF" w:rsidRPr="00D977A0">
        <w:rPr>
          <w:rFonts w:ascii="Times New Roman" w:hAnsi="Times New Roman"/>
          <w:sz w:val="28"/>
          <w:szCs w:val="28"/>
        </w:rPr>
        <w:lastRenderedPageBreak/>
        <w:t xml:space="preserve">оскільки </w:t>
      </w:r>
      <w:r w:rsidR="00C352B5">
        <w:rPr>
          <w:rFonts w:ascii="Times New Roman" w:hAnsi="Times New Roman"/>
          <w:sz w:val="28"/>
          <w:szCs w:val="28"/>
        </w:rPr>
        <w:t xml:space="preserve">мати </w:t>
      </w:r>
      <w:r w:rsidR="001D66EF" w:rsidRPr="00D977A0">
        <w:rPr>
          <w:rFonts w:ascii="Times New Roman" w:hAnsi="Times New Roman"/>
          <w:sz w:val="28"/>
          <w:szCs w:val="28"/>
        </w:rPr>
        <w:t>неналежно виконувала батьківські обов’язки відносно своїх малолітніх дітей.</w:t>
      </w:r>
      <w:r w:rsidR="001D66EF" w:rsidRPr="001D66EF">
        <w:rPr>
          <w:rFonts w:ascii="Times New Roman" w:hAnsi="Times New Roman"/>
          <w:sz w:val="28"/>
          <w:szCs w:val="28"/>
          <w:lang w:val="en-US"/>
        </w:rPr>
        <w:t> </w:t>
      </w:r>
    </w:p>
    <w:p w:rsidR="001D66EF" w:rsidRPr="007F21E6" w:rsidRDefault="007F21E6" w:rsidP="00350CA8">
      <w:pPr>
        <w:tabs>
          <w:tab w:val="left" w:pos="709"/>
        </w:tabs>
        <w:spacing w:after="0" w:line="240" w:lineRule="auto"/>
        <w:contextualSpacing/>
        <w:jc w:val="both"/>
        <w:rPr>
          <w:rFonts w:ascii="Times New Roman" w:hAnsi="Times New Roman"/>
          <w:sz w:val="28"/>
          <w:szCs w:val="28"/>
          <w:lang w:val="ru-RU"/>
        </w:rPr>
      </w:pPr>
      <w:r>
        <w:rPr>
          <w:b/>
          <w:color w:val="000000"/>
          <w:sz w:val="28"/>
          <w:szCs w:val="28"/>
          <w:lang w:eastAsia="uk-UA" w:bidi="uk-UA"/>
        </w:rPr>
        <w:tab/>
        <w:t xml:space="preserve">*** </w:t>
      </w:r>
      <w:r w:rsidR="001D66EF" w:rsidRPr="00D977A0">
        <w:rPr>
          <w:rFonts w:ascii="Times New Roman" w:hAnsi="Times New Roman"/>
          <w:sz w:val="28"/>
          <w:szCs w:val="28"/>
        </w:rPr>
        <w:t xml:space="preserve">в </w:t>
      </w:r>
      <w:proofErr w:type="spellStart"/>
      <w:r w:rsidR="001D66EF" w:rsidRPr="00D977A0">
        <w:rPr>
          <w:rFonts w:ascii="Times New Roman" w:hAnsi="Times New Roman"/>
          <w:sz w:val="28"/>
          <w:szCs w:val="28"/>
        </w:rPr>
        <w:t>дорожньо</w:t>
      </w:r>
      <w:proofErr w:type="spellEnd"/>
      <w:r w:rsidR="001D66EF" w:rsidRPr="00D977A0">
        <w:rPr>
          <w:rFonts w:ascii="Times New Roman" w:hAnsi="Times New Roman"/>
          <w:sz w:val="28"/>
          <w:szCs w:val="28"/>
        </w:rPr>
        <w:t xml:space="preserve"> транспортній пригоді загинув</w:t>
      </w:r>
      <w:r w:rsidR="001D66EF" w:rsidRPr="001D66EF">
        <w:rPr>
          <w:rFonts w:ascii="Times New Roman" w:hAnsi="Times New Roman"/>
          <w:sz w:val="28"/>
          <w:szCs w:val="28"/>
          <w:lang w:val="en-US"/>
        </w:rPr>
        <w:t> </w:t>
      </w:r>
      <w:r>
        <w:rPr>
          <w:rFonts w:ascii="Times New Roman" w:hAnsi="Times New Roman"/>
          <w:sz w:val="28"/>
          <w:szCs w:val="28"/>
        </w:rPr>
        <w:t xml:space="preserve"> чоловік </w:t>
      </w:r>
      <w:r>
        <w:rPr>
          <w:b/>
          <w:color w:val="000000"/>
          <w:sz w:val="28"/>
          <w:szCs w:val="28"/>
          <w:lang w:eastAsia="uk-UA" w:bidi="uk-UA"/>
        </w:rPr>
        <w:t>***</w:t>
      </w:r>
      <w:r w:rsidR="001D66EF" w:rsidRPr="00D977A0">
        <w:rPr>
          <w:rFonts w:ascii="Times New Roman" w:hAnsi="Times New Roman"/>
          <w:sz w:val="28"/>
          <w:szCs w:val="28"/>
        </w:rPr>
        <w:t xml:space="preserve"> та батько дітей, який і здійснював контроль, над вих</w:t>
      </w:r>
      <w:r w:rsidR="00B75EC3">
        <w:rPr>
          <w:rFonts w:ascii="Times New Roman" w:hAnsi="Times New Roman"/>
          <w:sz w:val="28"/>
          <w:szCs w:val="28"/>
        </w:rPr>
        <w:t xml:space="preserve">ованням та доглядом дітей </w:t>
      </w:r>
      <w:r w:rsidR="00B75EC3">
        <w:rPr>
          <w:b/>
          <w:color w:val="000000"/>
          <w:sz w:val="28"/>
          <w:szCs w:val="28"/>
          <w:lang w:eastAsia="uk-UA" w:bidi="uk-UA"/>
        </w:rPr>
        <w:t>***</w:t>
      </w:r>
      <w:r w:rsidR="001D66EF" w:rsidRPr="00D977A0">
        <w:rPr>
          <w:rFonts w:ascii="Times New Roman" w:hAnsi="Times New Roman"/>
          <w:sz w:val="28"/>
          <w:szCs w:val="28"/>
        </w:rPr>
        <w:t>, на фоні цього, в них неодноразово виникали конфлікти.</w:t>
      </w:r>
      <w:r w:rsidR="001D66EF" w:rsidRPr="001D66EF">
        <w:rPr>
          <w:rFonts w:ascii="Times New Roman" w:hAnsi="Times New Roman"/>
          <w:sz w:val="28"/>
          <w:szCs w:val="28"/>
          <w:lang w:val="en-US"/>
        </w:rPr>
        <w:t> </w:t>
      </w:r>
      <w:proofErr w:type="spellStart"/>
      <w:proofErr w:type="gramStart"/>
      <w:r>
        <w:rPr>
          <w:rFonts w:ascii="Times New Roman" w:hAnsi="Times New Roman"/>
          <w:sz w:val="28"/>
          <w:szCs w:val="28"/>
          <w:lang w:val="ru-RU"/>
        </w:rPr>
        <w:t>П</w:t>
      </w:r>
      <w:proofErr w:type="gramEnd"/>
      <w:r>
        <w:rPr>
          <w:rFonts w:ascii="Times New Roman" w:hAnsi="Times New Roman"/>
          <w:sz w:val="28"/>
          <w:szCs w:val="28"/>
          <w:lang w:val="ru-RU"/>
        </w:rPr>
        <w:t>ісля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його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смерті</w:t>
      </w:r>
      <w:proofErr w:type="spellEnd"/>
      <w:r>
        <w:rPr>
          <w:rFonts w:ascii="Times New Roman" w:hAnsi="Times New Roman"/>
          <w:sz w:val="28"/>
          <w:szCs w:val="28"/>
          <w:lang w:val="ru-RU"/>
        </w:rPr>
        <w:t xml:space="preserve">, </w:t>
      </w:r>
      <w:r>
        <w:rPr>
          <w:b/>
          <w:color w:val="000000"/>
          <w:sz w:val="28"/>
          <w:szCs w:val="28"/>
          <w:lang w:eastAsia="uk-UA" w:bidi="uk-UA"/>
        </w:rPr>
        <w:t xml:space="preserve">*** </w:t>
      </w:r>
      <w:proofErr w:type="spellStart"/>
      <w:r w:rsidR="001D66EF" w:rsidRPr="007F21E6">
        <w:rPr>
          <w:rFonts w:ascii="Times New Roman" w:hAnsi="Times New Roman"/>
          <w:sz w:val="28"/>
          <w:szCs w:val="28"/>
          <w:lang w:val="ru-RU"/>
        </w:rPr>
        <w:t>відразу</w:t>
      </w:r>
      <w:proofErr w:type="spellEnd"/>
      <w:r w:rsidR="001D66EF" w:rsidRPr="007F21E6">
        <w:rPr>
          <w:rFonts w:ascii="Times New Roman" w:hAnsi="Times New Roman"/>
          <w:sz w:val="28"/>
          <w:szCs w:val="28"/>
          <w:lang w:val="ru-RU"/>
        </w:rPr>
        <w:t xml:space="preserve"> ж почала </w:t>
      </w:r>
      <w:proofErr w:type="spellStart"/>
      <w:r w:rsidR="001D66EF" w:rsidRPr="007F21E6">
        <w:rPr>
          <w:rFonts w:ascii="Times New Roman" w:hAnsi="Times New Roman"/>
          <w:sz w:val="28"/>
          <w:szCs w:val="28"/>
          <w:lang w:val="ru-RU"/>
        </w:rPr>
        <w:t>проживати</w:t>
      </w:r>
      <w:proofErr w:type="spellEnd"/>
      <w:r w:rsidR="001D66EF" w:rsidRPr="007F21E6">
        <w:rPr>
          <w:rFonts w:ascii="Times New Roman" w:hAnsi="Times New Roman"/>
          <w:sz w:val="28"/>
          <w:szCs w:val="28"/>
          <w:lang w:val="ru-RU"/>
        </w:rPr>
        <w:t xml:space="preserve"> </w:t>
      </w:r>
      <w:proofErr w:type="spellStart"/>
      <w:r w:rsidR="001D66EF" w:rsidRPr="007F21E6">
        <w:rPr>
          <w:rFonts w:ascii="Times New Roman" w:hAnsi="Times New Roman"/>
          <w:sz w:val="28"/>
          <w:szCs w:val="28"/>
          <w:lang w:val="ru-RU"/>
        </w:rPr>
        <w:t>зі</w:t>
      </w:r>
      <w:proofErr w:type="spellEnd"/>
      <w:r w:rsidR="001D66EF" w:rsidRPr="007F21E6">
        <w:rPr>
          <w:rFonts w:ascii="Times New Roman" w:hAnsi="Times New Roman"/>
          <w:sz w:val="28"/>
          <w:szCs w:val="28"/>
          <w:lang w:val="ru-RU"/>
        </w:rPr>
        <w:t xml:space="preserve"> </w:t>
      </w:r>
      <w:proofErr w:type="spellStart"/>
      <w:r w:rsidR="001D66EF" w:rsidRPr="007F21E6">
        <w:rPr>
          <w:rFonts w:ascii="Times New Roman" w:hAnsi="Times New Roman"/>
          <w:sz w:val="28"/>
          <w:szCs w:val="28"/>
          <w:lang w:val="ru-RU"/>
        </w:rPr>
        <w:t>співмешканцем</w:t>
      </w:r>
      <w:proofErr w:type="spellEnd"/>
      <w:r w:rsidR="001D66EF" w:rsidRPr="007F21E6">
        <w:rPr>
          <w:rFonts w:ascii="Times New Roman" w:hAnsi="Times New Roman"/>
          <w:sz w:val="28"/>
          <w:szCs w:val="28"/>
          <w:lang w:val="ru-RU"/>
        </w:rPr>
        <w:t xml:space="preserve">, </w:t>
      </w:r>
      <w:proofErr w:type="spellStart"/>
      <w:r w:rsidR="001D66EF" w:rsidRPr="007F21E6">
        <w:rPr>
          <w:rFonts w:ascii="Times New Roman" w:hAnsi="Times New Roman"/>
          <w:sz w:val="28"/>
          <w:szCs w:val="28"/>
          <w:lang w:val="ru-RU"/>
        </w:rPr>
        <w:t>який</w:t>
      </w:r>
      <w:proofErr w:type="spellEnd"/>
      <w:r w:rsidR="001D66EF" w:rsidRPr="007F21E6">
        <w:rPr>
          <w:rFonts w:ascii="Times New Roman" w:hAnsi="Times New Roman"/>
          <w:sz w:val="28"/>
          <w:szCs w:val="28"/>
          <w:lang w:val="ru-RU"/>
        </w:rPr>
        <w:t xml:space="preserve"> </w:t>
      </w:r>
      <w:proofErr w:type="spellStart"/>
      <w:r w:rsidR="001D66EF" w:rsidRPr="007F21E6">
        <w:rPr>
          <w:rFonts w:ascii="Times New Roman" w:hAnsi="Times New Roman"/>
          <w:sz w:val="28"/>
          <w:szCs w:val="28"/>
          <w:lang w:val="ru-RU"/>
        </w:rPr>
        <w:t>зловживав</w:t>
      </w:r>
      <w:proofErr w:type="spellEnd"/>
      <w:r w:rsidR="001D66EF" w:rsidRPr="007F21E6">
        <w:rPr>
          <w:rFonts w:ascii="Times New Roman" w:hAnsi="Times New Roman"/>
          <w:sz w:val="28"/>
          <w:szCs w:val="28"/>
          <w:lang w:val="ru-RU"/>
        </w:rPr>
        <w:t xml:space="preserve"> </w:t>
      </w:r>
      <w:proofErr w:type="spellStart"/>
      <w:r w:rsidR="001D66EF" w:rsidRPr="007F21E6">
        <w:rPr>
          <w:rFonts w:ascii="Times New Roman" w:hAnsi="Times New Roman"/>
          <w:sz w:val="28"/>
          <w:szCs w:val="28"/>
          <w:lang w:val="ru-RU"/>
        </w:rPr>
        <w:t>алкогольними</w:t>
      </w:r>
      <w:proofErr w:type="spellEnd"/>
      <w:r w:rsidR="001D66EF" w:rsidRPr="007F21E6">
        <w:rPr>
          <w:rFonts w:ascii="Times New Roman" w:hAnsi="Times New Roman"/>
          <w:sz w:val="28"/>
          <w:szCs w:val="28"/>
          <w:lang w:val="ru-RU"/>
        </w:rPr>
        <w:t xml:space="preserve"> напоя</w:t>
      </w:r>
      <w:r>
        <w:rPr>
          <w:rFonts w:ascii="Times New Roman" w:hAnsi="Times New Roman"/>
          <w:sz w:val="28"/>
          <w:szCs w:val="28"/>
          <w:lang w:val="ru-RU"/>
        </w:rPr>
        <w:t xml:space="preserve">ми та негативно </w:t>
      </w:r>
      <w:proofErr w:type="spellStart"/>
      <w:r>
        <w:rPr>
          <w:rFonts w:ascii="Times New Roman" w:hAnsi="Times New Roman"/>
          <w:sz w:val="28"/>
          <w:szCs w:val="28"/>
          <w:lang w:val="ru-RU"/>
        </w:rPr>
        <w:t>впливав</w:t>
      </w:r>
      <w:proofErr w:type="spellEnd"/>
      <w:r>
        <w:rPr>
          <w:rFonts w:ascii="Times New Roman" w:hAnsi="Times New Roman"/>
          <w:sz w:val="28"/>
          <w:szCs w:val="28"/>
          <w:lang w:val="ru-RU"/>
        </w:rPr>
        <w:t xml:space="preserve"> на </w:t>
      </w:r>
      <w:r>
        <w:rPr>
          <w:b/>
          <w:color w:val="000000"/>
          <w:sz w:val="28"/>
          <w:szCs w:val="28"/>
          <w:lang w:eastAsia="uk-UA" w:bidi="uk-UA"/>
        </w:rPr>
        <w:t>***</w:t>
      </w:r>
      <w:r w:rsidR="001D66EF" w:rsidRPr="007F21E6">
        <w:rPr>
          <w:rFonts w:ascii="Times New Roman" w:hAnsi="Times New Roman"/>
          <w:sz w:val="28"/>
          <w:szCs w:val="28"/>
          <w:lang w:val="ru-RU"/>
        </w:rPr>
        <w:t>.</w:t>
      </w:r>
      <w:r w:rsidR="001D66EF" w:rsidRPr="001D66EF">
        <w:rPr>
          <w:rFonts w:ascii="Times New Roman" w:hAnsi="Times New Roman"/>
          <w:sz w:val="28"/>
          <w:szCs w:val="28"/>
          <w:lang w:val="en-US"/>
        </w:rPr>
        <w:t> </w:t>
      </w:r>
      <w:r w:rsidR="001D66EF" w:rsidRPr="007F21E6">
        <w:rPr>
          <w:rFonts w:ascii="Times New Roman" w:hAnsi="Times New Roman"/>
          <w:sz w:val="28"/>
          <w:szCs w:val="28"/>
          <w:lang w:val="ru-RU"/>
        </w:rPr>
        <w:t xml:space="preserve">Як </w:t>
      </w:r>
      <w:proofErr w:type="spellStart"/>
      <w:r w:rsidR="001D66EF" w:rsidRPr="007F21E6">
        <w:rPr>
          <w:rFonts w:ascii="Times New Roman" w:hAnsi="Times New Roman"/>
          <w:sz w:val="28"/>
          <w:szCs w:val="28"/>
          <w:lang w:val="ru-RU"/>
        </w:rPr>
        <w:t>пізніше</w:t>
      </w:r>
      <w:proofErr w:type="spellEnd"/>
      <w:r w:rsidR="001D66EF" w:rsidRPr="007F21E6">
        <w:rPr>
          <w:rFonts w:ascii="Times New Roman" w:hAnsi="Times New Roman"/>
          <w:sz w:val="28"/>
          <w:szCs w:val="28"/>
          <w:lang w:val="ru-RU"/>
        </w:rPr>
        <w:t xml:space="preserve"> </w:t>
      </w:r>
      <w:proofErr w:type="spellStart"/>
      <w:r w:rsidR="001D66EF" w:rsidRPr="007F21E6">
        <w:rPr>
          <w:rFonts w:ascii="Times New Roman" w:hAnsi="Times New Roman"/>
          <w:sz w:val="28"/>
          <w:szCs w:val="28"/>
          <w:lang w:val="ru-RU"/>
        </w:rPr>
        <w:t>з’ясувалося</w:t>
      </w:r>
      <w:proofErr w:type="spellEnd"/>
      <w:r w:rsidR="001D66EF" w:rsidRPr="007F21E6">
        <w:rPr>
          <w:rFonts w:ascii="Times New Roman" w:hAnsi="Times New Roman"/>
          <w:sz w:val="28"/>
          <w:szCs w:val="28"/>
          <w:lang w:val="ru-RU"/>
        </w:rPr>
        <w:t xml:space="preserve">, </w:t>
      </w:r>
      <w:proofErr w:type="spellStart"/>
      <w:r w:rsidR="001D66EF" w:rsidRPr="007F21E6">
        <w:rPr>
          <w:rFonts w:ascii="Times New Roman" w:hAnsi="Times New Roman"/>
          <w:sz w:val="28"/>
          <w:szCs w:val="28"/>
          <w:lang w:val="ru-RU"/>
        </w:rPr>
        <w:t>ображав</w:t>
      </w:r>
      <w:proofErr w:type="spellEnd"/>
      <w:r w:rsidR="001D66EF" w:rsidRPr="007F21E6">
        <w:rPr>
          <w:rFonts w:ascii="Times New Roman" w:hAnsi="Times New Roman"/>
          <w:sz w:val="28"/>
          <w:szCs w:val="28"/>
          <w:lang w:val="ru-RU"/>
        </w:rPr>
        <w:t xml:space="preserve"> та вчиняв </w:t>
      </w:r>
      <w:proofErr w:type="spellStart"/>
      <w:r w:rsidR="001D66EF" w:rsidRPr="007F21E6">
        <w:rPr>
          <w:rFonts w:ascii="Times New Roman" w:hAnsi="Times New Roman"/>
          <w:sz w:val="28"/>
          <w:szCs w:val="28"/>
          <w:lang w:val="ru-RU"/>
        </w:rPr>
        <w:t>фізичне</w:t>
      </w:r>
      <w:proofErr w:type="spellEnd"/>
      <w:r w:rsidR="001D66EF" w:rsidRPr="007F21E6">
        <w:rPr>
          <w:rFonts w:ascii="Times New Roman" w:hAnsi="Times New Roman"/>
          <w:sz w:val="28"/>
          <w:szCs w:val="28"/>
          <w:lang w:val="ru-RU"/>
        </w:rPr>
        <w:t xml:space="preserve"> </w:t>
      </w:r>
      <w:proofErr w:type="spellStart"/>
      <w:r w:rsidR="001D66EF" w:rsidRPr="007F21E6">
        <w:rPr>
          <w:rFonts w:ascii="Times New Roman" w:hAnsi="Times New Roman"/>
          <w:sz w:val="28"/>
          <w:szCs w:val="28"/>
          <w:lang w:val="ru-RU"/>
        </w:rPr>
        <w:t>насильство</w:t>
      </w:r>
      <w:proofErr w:type="spellEnd"/>
      <w:r w:rsidR="001D66EF" w:rsidRPr="007F21E6">
        <w:rPr>
          <w:rFonts w:ascii="Times New Roman" w:hAnsi="Times New Roman"/>
          <w:sz w:val="28"/>
          <w:szCs w:val="28"/>
          <w:lang w:val="ru-RU"/>
        </w:rPr>
        <w:t xml:space="preserve"> </w:t>
      </w:r>
      <w:proofErr w:type="spellStart"/>
      <w:r w:rsidR="001D66EF" w:rsidRPr="007F21E6">
        <w:rPr>
          <w:rFonts w:ascii="Times New Roman" w:hAnsi="Times New Roman"/>
          <w:sz w:val="28"/>
          <w:szCs w:val="28"/>
          <w:lang w:val="ru-RU"/>
        </w:rPr>
        <w:t>відносно</w:t>
      </w:r>
      <w:proofErr w:type="spellEnd"/>
      <w:r w:rsidR="001D66EF" w:rsidRPr="001D66EF">
        <w:rPr>
          <w:rFonts w:ascii="Times New Roman" w:hAnsi="Times New Roman"/>
          <w:sz w:val="28"/>
          <w:szCs w:val="28"/>
          <w:lang w:val="en-US"/>
        </w:rPr>
        <w:t> </w:t>
      </w:r>
      <w:r>
        <w:rPr>
          <w:rFonts w:ascii="Times New Roman" w:hAnsi="Times New Roman"/>
          <w:sz w:val="28"/>
          <w:szCs w:val="28"/>
          <w:lang w:val="ru-RU"/>
        </w:rPr>
        <w:t xml:space="preserve">старшого </w:t>
      </w:r>
      <w:proofErr w:type="spellStart"/>
      <w:r>
        <w:rPr>
          <w:rFonts w:ascii="Times New Roman" w:hAnsi="Times New Roman"/>
          <w:sz w:val="28"/>
          <w:szCs w:val="28"/>
          <w:lang w:val="ru-RU"/>
        </w:rPr>
        <w:t>сина</w:t>
      </w:r>
      <w:proofErr w:type="spellEnd"/>
      <w:r>
        <w:rPr>
          <w:rFonts w:ascii="Times New Roman" w:hAnsi="Times New Roman"/>
          <w:sz w:val="28"/>
          <w:szCs w:val="28"/>
          <w:lang w:val="ru-RU"/>
        </w:rPr>
        <w:t xml:space="preserve"> </w:t>
      </w:r>
      <w:r>
        <w:rPr>
          <w:b/>
          <w:color w:val="000000"/>
          <w:sz w:val="28"/>
          <w:szCs w:val="28"/>
          <w:lang w:eastAsia="uk-UA" w:bidi="uk-UA"/>
        </w:rPr>
        <w:t>***</w:t>
      </w:r>
      <w:r w:rsidR="001D66EF" w:rsidRPr="007F21E6">
        <w:rPr>
          <w:rFonts w:ascii="Times New Roman" w:hAnsi="Times New Roman"/>
          <w:sz w:val="28"/>
          <w:szCs w:val="28"/>
          <w:lang w:val="ru-RU"/>
        </w:rPr>
        <w:t xml:space="preserve"> без будь </w:t>
      </w:r>
      <w:r w:rsidR="001D66EF" w:rsidRPr="007F21E6">
        <w:rPr>
          <w:rFonts w:ascii="Times New Roman" w:hAnsi="Times New Roman"/>
          <w:b/>
          <w:bCs/>
          <w:sz w:val="28"/>
          <w:szCs w:val="28"/>
          <w:lang w:val="ru-RU"/>
        </w:rPr>
        <w:t>-</w:t>
      </w:r>
      <w:r w:rsidR="001D66EF" w:rsidRPr="001D66EF">
        <w:rPr>
          <w:rFonts w:ascii="Times New Roman" w:hAnsi="Times New Roman"/>
          <w:b/>
          <w:bCs/>
          <w:sz w:val="28"/>
          <w:szCs w:val="28"/>
          <w:lang w:val="en-US"/>
        </w:rPr>
        <w:t> </w:t>
      </w:r>
      <w:r w:rsidR="001D66EF" w:rsidRPr="007F21E6">
        <w:rPr>
          <w:rFonts w:ascii="Times New Roman" w:hAnsi="Times New Roman"/>
          <w:sz w:val="28"/>
          <w:szCs w:val="28"/>
          <w:lang w:val="ru-RU"/>
        </w:rPr>
        <w:t xml:space="preserve"> </w:t>
      </w:r>
      <w:proofErr w:type="spellStart"/>
      <w:r w:rsidR="001D66EF" w:rsidRPr="007F21E6">
        <w:rPr>
          <w:rFonts w:ascii="Times New Roman" w:hAnsi="Times New Roman"/>
          <w:sz w:val="28"/>
          <w:szCs w:val="28"/>
          <w:lang w:val="ru-RU"/>
        </w:rPr>
        <w:t>яки</w:t>
      </w:r>
      <w:r>
        <w:rPr>
          <w:rFonts w:ascii="Times New Roman" w:hAnsi="Times New Roman"/>
          <w:sz w:val="28"/>
          <w:szCs w:val="28"/>
          <w:lang w:val="ru-RU"/>
        </w:rPr>
        <w:t>х</w:t>
      </w:r>
      <w:proofErr w:type="spellEnd"/>
      <w:r>
        <w:rPr>
          <w:rFonts w:ascii="Times New Roman" w:hAnsi="Times New Roman"/>
          <w:sz w:val="28"/>
          <w:szCs w:val="28"/>
          <w:lang w:val="ru-RU"/>
        </w:rPr>
        <w:t xml:space="preserve"> на те причин. </w:t>
      </w:r>
      <w:proofErr w:type="spellStart"/>
      <w:r>
        <w:rPr>
          <w:rFonts w:ascii="Times New Roman" w:hAnsi="Times New Roman"/>
          <w:sz w:val="28"/>
          <w:szCs w:val="28"/>
          <w:lang w:val="ru-RU"/>
        </w:rPr>
        <w:t>Знаючи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це</w:t>
      </w:r>
      <w:proofErr w:type="spellEnd"/>
      <w:r>
        <w:rPr>
          <w:rFonts w:ascii="Times New Roman" w:hAnsi="Times New Roman"/>
          <w:sz w:val="28"/>
          <w:szCs w:val="28"/>
          <w:lang w:val="ru-RU"/>
        </w:rPr>
        <w:t xml:space="preserve">, </w:t>
      </w:r>
      <w:r>
        <w:rPr>
          <w:b/>
          <w:color w:val="000000"/>
          <w:sz w:val="28"/>
          <w:szCs w:val="28"/>
          <w:lang w:eastAsia="uk-UA" w:bidi="uk-UA"/>
        </w:rPr>
        <w:t>***</w:t>
      </w:r>
      <w:r w:rsidR="001D66EF" w:rsidRPr="007F21E6">
        <w:rPr>
          <w:rFonts w:ascii="Times New Roman" w:hAnsi="Times New Roman"/>
          <w:sz w:val="28"/>
          <w:szCs w:val="28"/>
          <w:lang w:val="ru-RU"/>
        </w:rPr>
        <w:t xml:space="preserve"> </w:t>
      </w:r>
      <w:proofErr w:type="spellStart"/>
      <w:r w:rsidR="001D66EF" w:rsidRPr="007F21E6">
        <w:rPr>
          <w:rFonts w:ascii="Times New Roman" w:hAnsi="Times New Roman"/>
          <w:sz w:val="28"/>
          <w:szCs w:val="28"/>
          <w:lang w:val="ru-RU"/>
        </w:rPr>
        <w:t>постійно</w:t>
      </w:r>
      <w:proofErr w:type="spellEnd"/>
      <w:r w:rsidR="001D66EF" w:rsidRPr="007F21E6">
        <w:rPr>
          <w:rFonts w:ascii="Times New Roman" w:hAnsi="Times New Roman"/>
          <w:sz w:val="28"/>
          <w:szCs w:val="28"/>
          <w:lang w:val="ru-RU"/>
        </w:rPr>
        <w:t xml:space="preserve"> </w:t>
      </w:r>
      <w:proofErr w:type="spellStart"/>
      <w:r w:rsidR="001D66EF" w:rsidRPr="007F21E6">
        <w:rPr>
          <w:rFonts w:ascii="Times New Roman" w:hAnsi="Times New Roman"/>
          <w:sz w:val="28"/>
          <w:szCs w:val="28"/>
          <w:lang w:val="ru-RU"/>
        </w:rPr>
        <w:t>покривала</w:t>
      </w:r>
      <w:proofErr w:type="spellEnd"/>
      <w:r w:rsidR="001D66EF" w:rsidRPr="007F21E6">
        <w:rPr>
          <w:rFonts w:ascii="Times New Roman" w:hAnsi="Times New Roman"/>
          <w:sz w:val="28"/>
          <w:szCs w:val="28"/>
          <w:lang w:val="ru-RU"/>
        </w:rPr>
        <w:t xml:space="preserve"> </w:t>
      </w:r>
      <w:proofErr w:type="spellStart"/>
      <w:r w:rsidR="001D66EF" w:rsidRPr="007F21E6">
        <w:rPr>
          <w:rFonts w:ascii="Times New Roman" w:hAnsi="Times New Roman"/>
          <w:sz w:val="28"/>
          <w:szCs w:val="28"/>
          <w:lang w:val="ru-RU"/>
        </w:rPr>
        <w:t>співмешканця</w:t>
      </w:r>
      <w:proofErr w:type="spellEnd"/>
      <w:r w:rsidR="001D66EF" w:rsidRPr="007F21E6">
        <w:rPr>
          <w:rFonts w:ascii="Times New Roman" w:hAnsi="Times New Roman"/>
          <w:sz w:val="28"/>
          <w:szCs w:val="28"/>
          <w:lang w:val="ru-RU"/>
        </w:rPr>
        <w:t xml:space="preserve">. </w:t>
      </w:r>
    </w:p>
    <w:p w:rsidR="001D66EF" w:rsidRPr="007F21E6" w:rsidRDefault="001D66EF" w:rsidP="00350CA8">
      <w:pPr>
        <w:tabs>
          <w:tab w:val="left" w:pos="709"/>
        </w:tabs>
        <w:spacing w:after="0" w:line="240" w:lineRule="auto"/>
        <w:contextualSpacing/>
        <w:jc w:val="both"/>
        <w:rPr>
          <w:rFonts w:ascii="Times New Roman" w:hAnsi="Times New Roman"/>
          <w:sz w:val="28"/>
          <w:szCs w:val="28"/>
          <w:lang w:val="ru-RU"/>
        </w:rPr>
      </w:pPr>
      <w:r w:rsidRPr="001D66EF">
        <w:rPr>
          <w:rFonts w:ascii="Times New Roman" w:hAnsi="Times New Roman"/>
          <w:sz w:val="28"/>
          <w:szCs w:val="28"/>
          <w:lang w:val="en-US"/>
        </w:rPr>
        <w:t>         </w:t>
      </w:r>
      <w:r w:rsidRPr="007F21E6">
        <w:rPr>
          <w:rFonts w:ascii="Times New Roman" w:hAnsi="Times New Roman"/>
          <w:sz w:val="28"/>
          <w:szCs w:val="28"/>
          <w:lang w:val="ru-RU"/>
        </w:rPr>
        <w:t xml:space="preserve"> </w:t>
      </w:r>
      <w:proofErr w:type="spellStart"/>
      <w:proofErr w:type="gramStart"/>
      <w:r w:rsidRPr="007F21E6">
        <w:rPr>
          <w:rFonts w:ascii="Times New Roman" w:hAnsi="Times New Roman"/>
          <w:sz w:val="28"/>
          <w:szCs w:val="28"/>
          <w:lang w:val="ru-RU"/>
        </w:rPr>
        <w:t>П</w:t>
      </w:r>
      <w:proofErr w:type="gramEnd"/>
      <w:r w:rsidRPr="007F21E6">
        <w:rPr>
          <w:rFonts w:ascii="Times New Roman" w:hAnsi="Times New Roman"/>
          <w:sz w:val="28"/>
          <w:szCs w:val="28"/>
          <w:lang w:val="ru-RU"/>
        </w:rPr>
        <w:t>ід</w:t>
      </w:r>
      <w:proofErr w:type="spellEnd"/>
      <w:r w:rsidRPr="007F21E6">
        <w:rPr>
          <w:rFonts w:ascii="Times New Roman" w:hAnsi="Times New Roman"/>
          <w:sz w:val="28"/>
          <w:szCs w:val="28"/>
          <w:lang w:val="ru-RU"/>
        </w:rPr>
        <w:t xml:space="preserve"> час </w:t>
      </w:r>
      <w:r w:rsidR="00B01EA5">
        <w:rPr>
          <w:rFonts w:ascii="Times New Roman" w:hAnsi="Times New Roman"/>
          <w:sz w:val="28"/>
          <w:szCs w:val="28"/>
        </w:rPr>
        <w:t xml:space="preserve">здійснення соціального супроводу відмічено, що </w:t>
      </w:r>
      <w:r w:rsidR="007F21E6">
        <w:rPr>
          <w:b/>
          <w:color w:val="000000"/>
          <w:sz w:val="28"/>
          <w:szCs w:val="28"/>
          <w:lang w:eastAsia="uk-UA" w:bidi="uk-UA"/>
        </w:rPr>
        <w:t>***</w:t>
      </w:r>
      <w:r w:rsidRPr="007F21E6">
        <w:rPr>
          <w:rFonts w:ascii="Times New Roman" w:hAnsi="Times New Roman"/>
          <w:sz w:val="28"/>
          <w:szCs w:val="28"/>
          <w:lang w:val="ru-RU"/>
        </w:rPr>
        <w:t xml:space="preserve"> не </w:t>
      </w:r>
      <w:proofErr w:type="spellStart"/>
      <w:r w:rsidRPr="007F21E6">
        <w:rPr>
          <w:rFonts w:ascii="Times New Roman" w:hAnsi="Times New Roman"/>
          <w:sz w:val="28"/>
          <w:szCs w:val="28"/>
          <w:lang w:val="ru-RU"/>
        </w:rPr>
        <w:t>забезпечувала</w:t>
      </w:r>
      <w:proofErr w:type="spellEnd"/>
      <w:r w:rsidRPr="007F21E6">
        <w:rPr>
          <w:rFonts w:ascii="Times New Roman" w:hAnsi="Times New Roman"/>
          <w:sz w:val="28"/>
          <w:szCs w:val="28"/>
          <w:lang w:val="ru-RU"/>
        </w:rPr>
        <w:t xml:space="preserve"> потреби </w:t>
      </w:r>
      <w:proofErr w:type="spellStart"/>
      <w:r w:rsidRPr="007F21E6">
        <w:rPr>
          <w:rFonts w:ascii="Times New Roman" w:hAnsi="Times New Roman"/>
          <w:sz w:val="28"/>
          <w:szCs w:val="28"/>
          <w:lang w:val="ru-RU"/>
        </w:rPr>
        <w:t>дітей</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оскільки</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дитячі</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виплати</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витрачала</w:t>
      </w:r>
      <w:proofErr w:type="spellEnd"/>
      <w:r w:rsidRPr="007F21E6">
        <w:rPr>
          <w:rFonts w:ascii="Times New Roman" w:hAnsi="Times New Roman"/>
          <w:sz w:val="28"/>
          <w:szCs w:val="28"/>
          <w:lang w:val="ru-RU"/>
        </w:rPr>
        <w:t xml:space="preserve"> на цигарки та </w:t>
      </w:r>
      <w:proofErr w:type="spellStart"/>
      <w:r w:rsidRPr="007F21E6">
        <w:rPr>
          <w:rFonts w:ascii="Times New Roman" w:hAnsi="Times New Roman"/>
          <w:sz w:val="28"/>
          <w:szCs w:val="28"/>
          <w:lang w:val="ru-RU"/>
        </w:rPr>
        <w:t>алкогольні</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напої</w:t>
      </w:r>
      <w:proofErr w:type="spellEnd"/>
      <w:r w:rsidRPr="007F21E6">
        <w:rPr>
          <w:rFonts w:ascii="Times New Roman" w:hAnsi="Times New Roman"/>
          <w:sz w:val="28"/>
          <w:szCs w:val="28"/>
          <w:lang w:val="ru-RU"/>
        </w:rPr>
        <w:t xml:space="preserve"> для </w:t>
      </w:r>
      <w:proofErr w:type="spellStart"/>
      <w:r w:rsidRPr="007F21E6">
        <w:rPr>
          <w:rFonts w:ascii="Times New Roman" w:hAnsi="Times New Roman"/>
          <w:sz w:val="28"/>
          <w:szCs w:val="28"/>
          <w:lang w:val="ru-RU"/>
        </w:rPr>
        <w:t>співмешканця</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який</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ніде</w:t>
      </w:r>
      <w:proofErr w:type="spellEnd"/>
      <w:r w:rsidRPr="007F21E6">
        <w:rPr>
          <w:rFonts w:ascii="Times New Roman" w:hAnsi="Times New Roman"/>
          <w:sz w:val="28"/>
          <w:szCs w:val="28"/>
          <w:lang w:val="ru-RU"/>
        </w:rPr>
        <w:t xml:space="preserve"> не </w:t>
      </w:r>
      <w:proofErr w:type="spellStart"/>
      <w:r w:rsidRPr="007F21E6">
        <w:rPr>
          <w:rFonts w:ascii="Times New Roman" w:hAnsi="Times New Roman"/>
          <w:sz w:val="28"/>
          <w:szCs w:val="28"/>
          <w:lang w:val="ru-RU"/>
        </w:rPr>
        <w:t>працював</w:t>
      </w:r>
      <w:proofErr w:type="spellEnd"/>
      <w:r w:rsidRPr="007F21E6">
        <w:rPr>
          <w:rFonts w:ascii="Times New Roman" w:hAnsi="Times New Roman"/>
          <w:sz w:val="28"/>
          <w:szCs w:val="28"/>
          <w:lang w:val="ru-RU"/>
        </w:rPr>
        <w:t xml:space="preserve">, не </w:t>
      </w:r>
      <w:proofErr w:type="spellStart"/>
      <w:r w:rsidRPr="007F21E6">
        <w:rPr>
          <w:rFonts w:ascii="Times New Roman" w:hAnsi="Times New Roman"/>
          <w:sz w:val="28"/>
          <w:szCs w:val="28"/>
          <w:lang w:val="ru-RU"/>
        </w:rPr>
        <w:t>створювала</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сімейного</w:t>
      </w:r>
      <w:proofErr w:type="spellEnd"/>
      <w:r w:rsidRPr="007F21E6">
        <w:rPr>
          <w:rFonts w:ascii="Times New Roman" w:hAnsi="Times New Roman"/>
          <w:sz w:val="28"/>
          <w:szCs w:val="28"/>
          <w:lang w:val="ru-RU"/>
        </w:rPr>
        <w:t xml:space="preserve"> затишку, не </w:t>
      </w:r>
      <w:proofErr w:type="spellStart"/>
      <w:r w:rsidRPr="007F21E6">
        <w:rPr>
          <w:rFonts w:ascii="Times New Roman" w:hAnsi="Times New Roman"/>
          <w:sz w:val="28"/>
          <w:szCs w:val="28"/>
          <w:lang w:val="ru-RU"/>
        </w:rPr>
        <w:t>виявляла</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почуття</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любові</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турботи</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зна</w:t>
      </w:r>
      <w:r w:rsidR="002D5982">
        <w:rPr>
          <w:rFonts w:ascii="Times New Roman" w:hAnsi="Times New Roman"/>
          <w:sz w:val="28"/>
          <w:szCs w:val="28"/>
        </w:rPr>
        <w:t>ків</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уваги</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прив’язаності</w:t>
      </w:r>
      <w:proofErr w:type="spellEnd"/>
      <w:r w:rsidRPr="007F21E6">
        <w:rPr>
          <w:rFonts w:ascii="Times New Roman" w:hAnsi="Times New Roman"/>
          <w:sz w:val="28"/>
          <w:szCs w:val="28"/>
          <w:lang w:val="ru-RU"/>
        </w:rPr>
        <w:t xml:space="preserve"> до </w:t>
      </w:r>
      <w:proofErr w:type="spellStart"/>
      <w:r w:rsidRPr="007F21E6">
        <w:rPr>
          <w:rFonts w:ascii="Times New Roman" w:hAnsi="Times New Roman"/>
          <w:sz w:val="28"/>
          <w:szCs w:val="28"/>
          <w:lang w:val="ru-RU"/>
        </w:rPr>
        <w:t>дітей</w:t>
      </w:r>
      <w:proofErr w:type="spellEnd"/>
      <w:r w:rsidRPr="007F21E6">
        <w:rPr>
          <w:rFonts w:ascii="Times New Roman" w:hAnsi="Times New Roman"/>
          <w:sz w:val="28"/>
          <w:szCs w:val="28"/>
          <w:lang w:val="ru-RU"/>
        </w:rPr>
        <w:t>.</w:t>
      </w:r>
      <w:r w:rsidRPr="001D66EF">
        <w:rPr>
          <w:rFonts w:ascii="Times New Roman" w:hAnsi="Times New Roman"/>
          <w:sz w:val="28"/>
          <w:szCs w:val="28"/>
          <w:lang w:val="en-US"/>
        </w:rPr>
        <w:t> </w:t>
      </w:r>
      <w:r w:rsidRPr="007F21E6">
        <w:rPr>
          <w:rFonts w:ascii="Times New Roman" w:hAnsi="Times New Roman"/>
          <w:sz w:val="28"/>
          <w:szCs w:val="28"/>
          <w:lang w:val="ru-RU"/>
        </w:rPr>
        <w:t xml:space="preserve">В </w:t>
      </w:r>
      <w:proofErr w:type="spellStart"/>
      <w:r w:rsidRPr="007F21E6">
        <w:rPr>
          <w:rFonts w:ascii="Times New Roman" w:hAnsi="Times New Roman"/>
          <w:sz w:val="28"/>
          <w:szCs w:val="28"/>
          <w:lang w:val="ru-RU"/>
        </w:rPr>
        <w:t>будинку</w:t>
      </w:r>
      <w:proofErr w:type="spellEnd"/>
      <w:r w:rsidRPr="007F21E6">
        <w:rPr>
          <w:rFonts w:ascii="Times New Roman" w:hAnsi="Times New Roman"/>
          <w:sz w:val="28"/>
          <w:szCs w:val="28"/>
          <w:lang w:val="ru-RU"/>
        </w:rPr>
        <w:t xml:space="preserve"> стали </w:t>
      </w:r>
      <w:proofErr w:type="spellStart"/>
      <w:r w:rsidRPr="007F21E6">
        <w:rPr>
          <w:rFonts w:ascii="Times New Roman" w:hAnsi="Times New Roman"/>
          <w:sz w:val="28"/>
          <w:szCs w:val="28"/>
          <w:lang w:val="ru-RU"/>
        </w:rPr>
        <w:t>незадовільні</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умови</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проживання</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брудна</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постільна</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білизна</w:t>
      </w:r>
      <w:proofErr w:type="spellEnd"/>
      <w:r w:rsidRPr="007F21E6">
        <w:rPr>
          <w:rFonts w:ascii="Times New Roman" w:hAnsi="Times New Roman"/>
          <w:sz w:val="28"/>
          <w:szCs w:val="28"/>
          <w:lang w:val="ru-RU"/>
        </w:rPr>
        <w:t xml:space="preserve"> та </w:t>
      </w:r>
      <w:proofErr w:type="spellStart"/>
      <w:r w:rsidRPr="007F21E6">
        <w:rPr>
          <w:rFonts w:ascii="Times New Roman" w:hAnsi="Times New Roman"/>
          <w:sz w:val="28"/>
          <w:szCs w:val="28"/>
          <w:lang w:val="ru-RU"/>
        </w:rPr>
        <w:t>одяг</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який</w:t>
      </w:r>
      <w:proofErr w:type="spellEnd"/>
      <w:r w:rsidRPr="007F21E6">
        <w:rPr>
          <w:rFonts w:ascii="Times New Roman" w:hAnsi="Times New Roman"/>
          <w:sz w:val="28"/>
          <w:szCs w:val="28"/>
          <w:lang w:val="ru-RU"/>
        </w:rPr>
        <w:t xml:space="preserve"> не </w:t>
      </w:r>
      <w:proofErr w:type="spellStart"/>
      <w:r w:rsidRPr="007F21E6">
        <w:rPr>
          <w:rFonts w:ascii="Times New Roman" w:hAnsi="Times New Roman"/>
          <w:sz w:val="28"/>
          <w:szCs w:val="28"/>
          <w:lang w:val="ru-RU"/>
        </w:rPr>
        <w:t>відповідав</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віку</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дітей</w:t>
      </w:r>
      <w:proofErr w:type="spellEnd"/>
      <w:r w:rsidRPr="007F21E6">
        <w:rPr>
          <w:rFonts w:ascii="Times New Roman" w:hAnsi="Times New Roman"/>
          <w:sz w:val="28"/>
          <w:szCs w:val="28"/>
          <w:lang w:val="ru-RU"/>
        </w:rPr>
        <w:t xml:space="preserve">. </w:t>
      </w:r>
      <w:proofErr w:type="spellStart"/>
      <w:proofErr w:type="gramStart"/>
      <w:r w:rsidRPr="007F21E6">
        <w:rPr>
          <w:rFonts w:ascii="Times New Roman" w:hAnsi="Times New Roman"/>
          <w:sz w:val="28"/>
          <w:szCs w:val="28"/>
          <w:lang w:val="ru-RU"/>
        </w:rPr>
        <w:t>Вс</w:t>
      </w:r>
      <w:proofErr w:type="gramEnd"/>
      <w:r w:rsidRPr="007F21E6">
        <w:rPr>
          <w:rFonts w:ascii="Times New Roman" w:hAnsi="Times New Roman"/>
          <w:sz w:val="28"/>
          <w:szCs w:val="28"/>
          <w:lang w:val="ru-RU"/>
        </w:rPr>
        <w:t>і</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рекомендації</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вимоги</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вказівки</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фахівців</w:t>
      </w:r>
      <w:proofErr w:type="spellEnd"/>
      <w:r w:rsidRPr="007F21E6">
        <w:rPr>
          <w:rFonts w:ascii="Times New Roman" w:hAnsi="Times New Roman"/>
          <w:sz w:val="28"/>
          <w:szCs w:val="28"/>
          <w:lang w:val="ru-RU"/>
        </w:rPr>
        <w:t xml:space="preserve"> </w:t>
      </w:r>
      <w:r w:rsidR="003D7C08">
        <w:rPr>
          <w:rFonts w:ascii="Times New Roman" w:hAnsi="Times New Roman"/>
          <w:sz w:val="28"/>
          <w:szCs w:val="28"/>
        </w:rPr>
        <w:t>Ц</w:t>
      </w:r>
      <w:proofErr w:type="spellStart"/>
      <w:r w:rsidRPr="007F21E6">
        <w:rPr>
          <w:rFonts w:ascii="Times New Roman" w:hAnsi="Times New Roman"/>
          <w:sz w:val="28"/>
          <w:szCs w:val="28"/>
          <w:lang w:val="ru-RU"/>
        </w:rPr>
        <w:t>ентру</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щодо</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усвідомленого</w:t>
      </w:r>
      <w:proofErr w:type="spellEnd"/>
      <w:r w:rsidRPr="007F21E6">
        <w:rPr>
          <w:rFonts w:ascii="Times New Roman" w:hAnsi="Times New Roman"/>
          <w:sz w:val="28"/>
          <w:szCs w:val="28"/>
          <w:lang w:val="ru-RU"/>
        </w:rPr>
        <w:t xml:space="preserve"> та </w:t>
      </w:r>
      <w:proofErr w:type="spellStart"/>
      <w:r w:rsidRPr="007F21E6">
        <w:rPr>
          <w:rFonts w:ascii="Times New Roman" w:hAnsi="Times New Roman"/>
          <w:sz w:val="28"/>
          <w:szCs w:val="28"/>
          <w:lang w:val="ru-RU"/>
        </w:rPr>
        <w:t>відповідального</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батьківства</w:t>
      </w:r>
      <w:proofErr w:type="spellEnd"/>
      <w:r w:rsidRPr="007F21E6">
        <w:rPr>
          <w:rFonts w:ascii="Times New Roman" w:hAnsi="Times New Roman"/>
          <w:sz w:val="28"/>
          <w:szCs w:val="28"/>
          <w:lang w:val="ru-RU"/>
        </w:rPr>
        <w:t>,</w:t>
      </w:r>
      <w:r w:rsidRPr="001D66EF">
        <w:rPr>
          <w:rFonts w:ascii="Times New Roman" w:hAnsi="Times New Roman"/>
          <w:sz w:val="28"/>
          <w:szCs w:val="28"/>
          <w:lang w:val="en-US"/>
        </w:rPr>
        <w:t> </w:t>
      </w:r>
      <w:proofErr w:type="spellStart"/>
      <w:r w:rsidRPr="007F21E6">
        <w:rPr>
          <w:rFonts w:ascii="Times New Roman" w:hAnsi="Times New Roman"/>
          <w:sz w:val="28"/>
          <w:szCs w:val="28"/>
          <w:lang w:val="ru-RU"/>
        </w:rPr>
        <w:t>приведення</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житлового</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приміщення</w:t>
      </w:r>
      <w:proofErr w:type="spellEnd"/>
      <w:r w:rsidRPr="007F21E6">
        <w:rPr>
          <w:rFonts w:ascii="Times New Roman" w:hAnsi="Times New Roman"/>
          <w:sz w:val="28"/>
          <w:szCs w:val="28"/>
          <w:lang w:val="ru-RU"/>
        </w:rPr>
        <w:t xml:space="preserve"> та </w:t>
      </w:r>
      <w:proofErr w:type="spellStart"/>
      <w:r w:rsidRPr="007F21E6">
        <w:rPr>
          <w:rFonts w:ascii="Times New Roman" w:hAnsi="Times New Roman"/>
          <w:sz w:val="28"/>
          <w:szCs w:val="28"/>
          <w:lang w:val="ru-RU"/>
        </w:rPr>
        <w:t>прибудинкової</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території</w:t>
      </w:r>
      <w:proofErr w:type="spellEnd"/>
      <w:r w:rsidRPr="007F21E6">
        <w:rPr>
          <w:rFonts w:ascii="Times New Roman" w:hAnsi="Times New Roman"/>
          <w:sz w:val="28"/>
          <w:szCs w:val="28"/>
          <w:lang w:val="ru-RU"/>
        </w:rPr>
        <w:t xml:space="preserve"> до </w:t>
      </w:r>
      <w:proofErr w:type="spellStart"/>
      <w:r w:rsidRPr="007F21E6">
        <w:rPr>
          <w:rFonts w:ascii="Times New Roman" w:hAnsi="Times New Roman"/>
          <w:sz w:val="28"/>
          <w:szCs w:val="28"/>
          <w:lang w:val="ru-RU"/>
        </w:rPr>
        <w:t>належного</w:t>
      </w:r>
      <w:proofErr w:type="spellEnd"/>
      <w:r w:rsidRPr="007F21E6">
        <w:rPr>
          <w:rFonts w:ascii="Times New Roman" w:hAnsi="Times New Roman"/>
          <w:sz w:val="28"/>
          <w:szCs w:val="28"/>
          <w:lang w:val="ru-RU"/>
        </w:rPr>
        <w:t xml:space="preserve"> стану,</w:t>
      </w:r>
      <w:r w:rsidRPr="001D66EF">
        <w:rPr>
          <w:rFonts w:ascii="Times New Roman" w:hAnsi="Times New Roman"/>
          <w:sz w:val="28"/>
          <w:szCs w:val="28"/>
          <w:lang w:val="en-US"/>
        </w:rPr>
        <w:t> </w:t>
      </w:r>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використання</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коштів</w:t>
      </w:r>
      <w:proofErr w:type="spellEnd"/>
      <w:r w:rsidRPr="007F21E6">
        <w:rPr>
          <w:rFonts w:ascii="Times New Roman" w:hAnsi="Times New Roman"/>
          <w:sz w:val="28"/>
          <w:szCs w:val="28"/>
          <w:lang w:val="ru-RU"/>
        </w:rPr>
        <w:t xml:space="preserve"> за </w:t>
      </w:r>
      <w:proofErr w:type="spellStart"/>
      <w:r w:rsidRPr="007F21E6">
        <w:rPr>
          <w:rFonts w:ascii="Times New Roman" w:hAnsi="Times New Roman"/>
          <w:sz w:val="28"/>
          <w:szCs w:val="28"/>
          <w:lang w:val="ru-RU"/>
        </w:rPr>
        <w:t>цільовим</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призначенням</w:t>
      </w:r>
      <w:proofErr w:type="spellEnd"/>
      <w:r w:rsidR="007F21E6">
        <w:rPr>
          <w:rFonts w:ascii="Times New Roman" w:hAnsi="Times New Roman"/>
          <w:sz w:val="28"/>
          <w:szCs w:val="28"/>
          <w:lang w:val="ru-RU"/>
        </w:rPr>
        <w:t xml:space="preserve">, </w:t>
      </w:r>
      <w:proofErr w:type="spellStart"/>
      <w:r w:rsidR="007F21E6">
        <w:rPr>
          <w:rFonts w:ascii="Times New Roman" w:hAnsi="Times New Roman"/>
          <w:sz w:val="28"/>
          <w:szCs w:val="28"/>
          <w:lang w:val="ru-RU"/>
        </w:rPr>
        <w:t>зміни</w:t>
      </w:r>
      <w:proofErr w:type="spellEnd"/>
      <w:r w:rsidR="007F21E6">
        <w:rPr>
          <w:rFonts w:ascii="Times New Roman" w:hAnsi="Times New Roman"/>
          <w:sz w:val="28"/>
          <w:szCs w:val="28"/>
          <w:lang w:val="ru-RU"/>
        </w:rPr>
        <w:t xml:space="preserve"> кола </w:t>
      </w:r>
      <w:proofErr w:type="spellStart"/>
      <w:r w:rsidR="007F21E6">
        <w:rPr>
          <w:rFonts w:ascii="Times New Roman" w:hAnsi="Times New Roman"/>
          <w:sz w:val="28"/>
          <w:szCs w:val="28"/>
          <w:lang w:val="ru-RU"/>
        </w:rPr>
        <w:t>свого</w:t>
      </w:r>
      <w:proofErr w:type="spellEnd"/>
      <w:r w:rsidR="007F21E6">
        <w:rPr>
          <w:rFonts w:ascii="Times New Roman" w:hAnsi="Times New Roman"/>
          <w:sz w:val="28"/>
          <w:szCs w:val="28"/>
          <w:lang w:val="ru-RU"/>
        </w:rPr>
        <w:t xml:space="preserve"> </w:t>
      </w:r>
      <w:proofErr w:type="spellStart"/>
      <w:r w:rsidR="007F21E6">
        <w:rPr>
          <w:rFonts w:ascii="Times New Roman" w:hAnsi="Times New Roman"/>
          <w:sz w:val="28"/>
          <w:szCs w:val="28"/>
          <w:lang w:val="ru-RU"/>
        </w:rPr>
        <w:t>оточення</w:t>
      </w:r>
      <w:proofErr w:type="spellEnd"/>
      <w:r w:rsidR="007F21E6">
        <w:rPr>
          <w:rFonts w:ascii="Times New Roman" w:hAnsi="Times New Roman"/>
          <w:sz w:val="28"/>
          <w:szCs w:val="28"/>
          <w:lang w:val="ru-RU"/>
        </w:rPr>
        <w:t xml:space="preserve"> </w:t>
      </w:r>
      <w:r w:rsidR="007F21E6">
        <w:rPr>
          <w:b/>
          <w:color w:val="000000"/>
          <w:sz w:val="28"/>
          <w:szCs w:val="28"/>
          <w:lang w:eastAsia="uk-UA" w:bidi="uk-UA"/>
        </w:rPr>
        <w:t>***</w:t>
      </w:r>
      <w:r w:rsidRPr="007F21E6">
        <w:rPr>
          <w:rFonts w:ascii="Times New Roman" w:hAnsi="Times New Roman"/>
          <w:sz w:val="28"/>
          <w:szCs w:val="28"/>
          <w:lang w:val="ru-RU"/>
        </w:rPr>
        <w:t xml:space="preserve"> не </w:t>
      </w:r>
      <w:proofErr w:type="spellStart"/>
      <w:r w:rsidRPr="007F21E6">
        <w:rPr>
          <w:rFonts w:ascii="Times New Roman" w:hAnsi="Times New Roman"/>
          <w:sz w:val="28"/>
          <w:szCs w:val="28"/>
          <w:lang w:val="ru-RU"/>
        </w:rPr>
        <w:t>виконувала</w:t>
      </w:r>
      <w:proofErr w:type="spellEnd"/>
      <w:r w:rsidRPr="007F21E6">
        <w:rPr>
          <w:rFonts w:ascii="Times New Roman" w:hAnsi="Times New Roman"/>
          <w:sz w:val="28"/>
          <w:szCs w:val="28"/>
          <w:lang w:val="ru-RU"/>
        </w:rPr>
        <w:t xml:space="preserve"> та </w:t>
      </w:r>
      <w:proofErr w:type="spellStart"/>
      <w:r w:rsidRPr="007F21E6">
        <w:rPr>
          <w:rFonts w:ascii="Times New Roman" w:hAnsi="Times New Roman"/>
          <w:sz w:val="28"/>
          <w:szCs w:val="28"/>
          <w:lang w:val="ru-RU"/>
        </w:rPr>
        <w:t>ігнорувала</w:t>
      </w:r>
      <w:proofErr w:type="spellEnd"/>
      <w:r w:rsidRPr="007F21E6">
        <w:rPr>
          <w:rFonts w:ascii="Times New Roman" w:hAnsi="Times New Roman"/>
          <w:sz w:val="28"/>
          <w:szCs w:val="28"/>
          <w:lang w:val="ru-RU"/>
        </w:rPr>
        <w:t>.</w:t>
      </w:r>
      <w:r w:rsidRPr="001D66EF">
        <w:rPr>
          <w:rFonts w:ascii="Times New Roman" w:hAnsi="Times New Roman"/>
          <w:sz w:val="28"/>
          <w:szCs w:val="28"/>
          <w:lang w:val="en-US"/>
        </w:rPr>
        <w:t> </w:t>
      </w:r>
    </w:p>
    <w:p w:rsidR="00980D25" w:rsidRPr="001D66EF" w:rsidRDefault="00E724F8" w:rsidP="00350CA8">
      <w:pPr>
        <w:tabs>
          <w:tab w:val="left" w:pos="709"/>
        </w:tabs>
        <w:spacing w:after="0" w:line="240" w:lineRule="auto"/>
        <w:contextualSpacing/>
        <w:jc w:val="both"/>
        <w:rPr>
          <w:rFonts w:ascii="Times New Roman" w:hAnsi="Times New Roman"/>
          <w:sz w:val="28"/>
          <w:szCs w:val="28"/>
        </w:rPr>
      </w:pPr>
      <w:r>
        <w:rPr>
          <w:rFonts w:ascii="Times New Roman" w:hAnsi="Times New Roman"/>
          <w:sz w:val="28"/>
          <w:szCs w:val="28"/>
        </w:rPr>
        <w:tab/>
      </w:r>
      <w:r w:rsidR="007F21E6">
        <w:rPr>
          <w:b/>
          <w:color w:val="000000"/>
          <w:sz w:val="28"/>
          <w:szCs w:val="28"/>
          <w:lang w:eastAsia="uk-UA" w:bidi="uk-UA"/>
        </w:rPr>
        <w:t>***</w:t>
      </w:r>
      <w:r w:rsidR="001D66EF" w:rsidRPr="00D977A0">
        <w:rPr>
          <w:rFonts w:ascii="Times New Roman" w:hAnsi="Times New Roman"/>
          <w:sz w:val="28"/>
          <w:szCs w:val="28"/>
        </w:rPr>
        <w:t xml:space="preserve"> надійшло усне повідомленн</w:t>
      </w:r>
      <w:r w:rsidR="007F21E6">
        <w:rPr>
          <w:rFonts w:ascii="Times New Roman" w:hAnsi="Times New Roman"/>
          <w:sz w:val="28"/>
          <w:szCs w:val="28"/>
        </w:rPr>
        <w:t xml:space="preserve">я від лікаря педіатра, що </w:t>
      </w:r>
      <w:r w:rsidR="007F21E6">
        <w:rPr>
          <w:b/>
          <w:color w:val="000000"/>
          <w:sz w:val="28"/>
          <w:szCs w:val="28"/>
          <w:lang w:eastAsia="uk-UA" w:bidi="uk-UA"/>
        </w:rPr>
        <w:t xml:space="preserve">*** </w:t>
      </w:r>
      <w:r w:rsidR="001D66EF" w:rsidRPr="00D977A0">
        <w:rPr>
          <w:rFonts w:ascii="Times New Roman" w:hAnsi="Times New Roman"/>
          <w:sz w:val="28"/>
          <w:szCs w:val="28"/>
        </w:rPr>
        <w:t xml:space="preserve">не дочекавшись результатів та не зробивши рентген грудної клітки дітям покинула дитячу консультацію. Зі слів педіатра, діти були хворі (підозра на пневмонію чи </w:t>
      </w:r>
      <w:r w:rsidR="001D66EF" w:rsidRPr="001D66EF">
        <w:rPr>
          <w:rFonts w:ascii="Times New Roman" w:hAnsi="Times New Roman"/>
          <w:sz w:val="28"/>
          <w:szCs w:val="28"/>
          <w:lang w:val="en-US"/>
        </w:rPr>
        <w:t> </w:t>
      </w:r>
      <w:proofErr w:type="spellStart"/>
      <w:r w:rsidR="001D66EF" w:rsidRPr="00D977A0">
        <w:rPr>
          <w:rFonts w:ascii="Times New Roman" w:hAnsi="Times New Roman"/>
          <w:sz w:val="28"/>
          <w:szCs w:val="28"/>
        </w:rPr>
        <w:t>бронхит</w:t>
      </w:r>
      <w:proofErr w:type="spellEnd"/>
      <w:r w:rsidR="001D66EF" w:rsidRPr="00D977A0">
        <w:rPr>
          <w:rFonts w:ascii="Times New Roman" w:hAnsi="Times New Roman"/>
          <w:sz w:val="28"/>
          <w:szCs w:val="28"/>
        </w:rPr>
        <w:t>). Того ж дня,</w:t>
      </w:r>
      <w:r w:rsidR="002D1721">
        <w:rPr>
          <w:rFonts w:ascii="Times New Roman" w:hAnsi="Times New Roman"/>
          <w:sz w:val="28"/>
          <w:szCs w:val="28"/>
        </w:rPr>
        <w:t xml:space="preserve"> </w:t>
      </w:r>
      <w:r w:rsidR="001D66EF" w:rsidRPr="00D977A0">
        <w:rPr>
          <w:rFonts w:ascii="Times New Roman" w:hAnsi="Times New Roman"/>
          <w:sz w:val="28"/>
          <w:szCs w:val="28"/>
        </w:rPr>
        <w:t>працівниками центру діти разом з матір’ю були поміщені в терапевтичне відділення. Діагноз педіатра підтвердився. Тому сім’ю</w:t>
      </w:r>
      <w:r w:rsidR="001D66EF" w:rsidRPr="001D66EF">
        <w:rPr>
          <w:rFonts w:ascii="Times New Roman" w:hAnsi="Times New Roman"/>
          <w:sz w:val="28"/>
          <w:szCs w:val="28"/>
          <w:lang w:val="en-US"/>
        </w:rPr>
        <w:t> </w:t>
      </w:r>
      <w:r w:rsidR="007F21E6">
        <w:rPr>
          <w:b/>
          <w:color w:val="000000"/>
          <w:sz w:val="28"/>
          <w:szCs w:val="28"/>
          <w:lang w:eastAsia="uk-UA" w:bidi="uk-UA"/>
        </w:rPr>
        <w:t>***</w:t>
      </w:r>
      <w:r w:rsidR="001D66EF" w:rsidRPr="00D977A0">
        <w:rPr>
          <w:rFonts w:ascii="Times New Roman" w:hAnsi="Times New Roman"/>
          <w:sz w:val="28"/>
          <w:szCs w:val="28"/>
        </w:rPr>
        <w:t xml:space="preserve"> з </w:t>
      </w:r>
      <w:r w:rsidR="007F21E6">
        <w:rPr>
          <w:b/>
          <w:color w:val="000000"/>
          <w:sz w:val="28"/>
          <w:szCs w:val="28"/>
          <w:lang w:eastAsia="uk-UA" w:bidi="uk-UA"/>
        </w:rPr>
        <w:t xml:space="preserve">*** </w:t>
      </w:r>
      <w:r w:rsidR="001D66EF" w:rsidRPr="00D977A0">
        <w:rPr>
          <w:rFonts w:ascii="Times New Roman" w:hAnsi="Times New Roman"/>
          <w:sz w:val="28"/>
          <w:szCs w:val="28"/>
        </w:rPr>
        <w:t>знову було взято</w:t>
      </w:r>
      <w:r w:rsidR="001D66EF" w:rsidRPr="001D66EF">
        <w:rPr>
          <w:rFonts w:ascii="Times New Roman" w:hAnsi="Times New Roman"/>
          <w:sz w:val="28"/>
          <w:szCs w:val="28"/>
          <w:lang w:val="en-US"/>
        </w:rPr>
        <w:t> </w:t>
      </w:r>
      <w:r w:rsidR="001D66EF" w:rsidRPr="00D977A0">
        <w:rPr>
          <w:rFonts w:ascii="Times New Roman" w:hAnsi="Times New Roman"/>
          <w:sz w:val="28"/>
          <w:szCs w:val="28"/>
        </w:rPr>
        <w:t>під соціальний супровід</w:t>
      </w:r>
      <w:r w:rsidR="001D66EF" w:rsidRPr="001D66EF">
        <w:rPr>
          <w:rFonts w:ascii="Times New Roman" w:hAnsi="Times New Roman"/>
          <w:sz w:val="28"/>
          <w:szCs w:val="28"/>
          <w:lang w:val="en-US"/>
        </w:rPr>
        <w:t> </w:t>
      </w:r>
      <w:r w:rsidR="001D66EF" w:rsidRPr="00D977A0">
        <w:rPr>
          <w:rFonts w:ascii="Times New Roman" w:hAnsi="Times New Roman"/>
          <w:sz w:val="28"/>
          <w:szCs w:val="28"/>
        </w:rPr>
        <w:t xml:space="preserve">фахівця </w:t>
      </w:r>
      <w:r w:rsidR="001D66EF" w:rsidRPr="001D66EF">
        <w:rPr>
          <w:rFonts w:ascii="Times New Roman" w:hAnsi="Times New Roman"/>
          <w:sz w:val="28"/>
          <w:szCs w:val="28"/>
          <w:lang w:val="en-US"/>
        </w:rPr>
        <w:t> </w:t>
      </w:r>
      <w:r w:rsidR="001D66EF" w:rsidRPr="00D977A0">
        <w:rPr>
          <w:rFonts w:ascii="Times New Roman" w:hAnsi="Times New Roman"/>
          <w:sz w:val="28"/>
          <w:szCs w:val="28"/>
        </w:rPr>
        <w:t>Центру.</w:t>
      </w:r>
    </w:p>
    <w:p w:rsidR="001D66EF" w:rsidRPr="00D977A0" w:rsidRDefault="00F47E91" w:rsidP="00350CA8">
      <w:pPr>
        <w:tabs>
          <w:tab w:val="left" w:pos="709"/>
        </w:tabs>
        <w:spacing w:after="0" w:line="240" w:lineRule="auto"/>
        <w:contextualSpacing/>
        <w:jc w:val="both"/>
        <w:rPr>
          <w:rFonts w:ascii="Times New Roman" w:hAnsi="Times New Roman"/>
          <w:sz w:val="28"/>
          <w:szCs w:val="28"/>
        </w:rPr>
      </w:pPr>
      <w:r>
        <w:rPr>
          <w:rFonts w:ascii="Times New Roman" w:hAnsi="Times New Roman"/>
          <w:sz w:val="28"/>
          <w:szCs w:val="28"/>
        </w:rPr>
        <w:tab/>
      </w:r>
      <w:r w:rsidR="001D66EF" w:rsidRPr="00D977A0">
        <w:rPr>
          <w:rFonts w:ascii="Times New Roman" w:hAnsi="Times New Roman"/>
          <w:sz w:val="28"/>
          <w:szCs w:val="28"/>
        </w:rPr>
        <w:t xml:space="preserve">Після приїзду додому з лікарні, </w:t>
      </w:r>
      <w:r w:rsidR="001D66EF" w:rsidRPr="001D66EF">
        <w:rPr>
          <w:rFonts w:ascii="Times New Roman" w:hAnsi="Times New Roman"/>
          <w:sz w:val="28"/>
          <w:szCs w:val="28"/>
          <w:lang w:val="en-US"/>
        </w:rPr>
        <w:t> </w:t>
      </w:r>
      <w:r w:rsidR="001D66EF" w:rsidRPr="00D977A0">
        <w:rPr>
          <w:rFonts w:ascii="Times New Roman" w:hAnsi="Times New Roman"/>
          <w:sz w:val="28"/>
          <w:szCs w:val="28"/>
        </w:rPr>
        <w:t>через тиждень, знову</w:t>
      </w:r>
      <w:r w:rsidR="001D66EF" w:rsidRPr="001D66EF">
        <w:rPr>
          <w:rFonts w:ascii="Times New Roman" w:hAnsi="Times New Roman"/>
          <w:sz w:val="28"/>
          <w:szCs w:val="28"/>
          <w:lang w:val="en-US"/>
        </w:rPr>
        <w:t> </w:t>
      </w:r>
      <w:r w:rsidR="001D66EF" w:rsidRPr="00D977A0">
        <w:rPr>
          <w:rFonts w:ascii="Times New Roman" w:hAnsi="Times New Roman"/>
          <w:sz w:val="28"/>
          <w:szCs w:val="28"/>
        </w:rPr>
        <w:t>дуже</w:t>
      </w:r>
      <w:r w:rsidR="00A91904">
        <w:rPr>
          <w:rFonts w:ascii="Times New Roman" w:hAnsi="Times New Roman"/>
          <w:sz w:val="28"/>
          <w:szCs w:val="28"/>
        </w:rPr>
        <w:t xml:space="preserve"> </w:t>
      </w:r>
      <w:r w:rsidR="007F21E6">
        <w:rPr>
          <w:rFonts w:ascii="Times New Roman" w:hAnsi="Times New Roman"/>
          <w:sz w:val="28"/>
          <w:szCs w:val="28"/>
        </w:rPr>
        <w:t xml:space="preserve">захворів старший син </w:t>
      </w:r>
      <w:r w:rsidR="007F21E6">
        <w:rPr>
          <w:b/>
          <w:color w:val="000000"/>
          <w:sz w:val="28"/>
          <w:szCs w:val="28"/>
          <w:lang w:eastAsia="uk-UA" w:bidi="uk-UA"/>
        </w:rPr>
        <w:t>***</w:t>
      </w:r>
      <w:r w:rsidR="007F21E6">
        <w:rPr>
          <w:rFonts w:ascii="Times New Roman" w:hAnsi="Times New Roman"/>
          <w:sz w:val="28"/>
          <w:szCs w:val="28"/>
        </w:rPr>
        <w:t xml:space="preserve">. Проте </w:t>
      </w:r>
      <w:r w:rsidR="007F21E6">
        <w:rPr>
          <w:b/>
          <w:color w:val="000000"/>
          <w:sz w:val="28"/>
          <w:szCs w:val="28"/>
          <w:lang w:eastAsia="uk-UA" w:bidi="uk-UA"/>
        </w:rPr>
        <w:t>***</w:t>
      </w:r>
      <w:r w:rsidR="001D66EF" w:rsidRPr="00D977A0">
        <w:rPr>
          <w:rFonts w:ascii="Times New Roman" w:hAnsi="Times New Roman"/>
          <w:sz w:val="28"/>
          <w:szCs w:val="28"/>
        </w:rPr>
        <w:t xml:space="preserve"> знову безвідповідально віднеслась до своїх батьківських обов’язків та не звернулась за медичною допомогою до лікаря. Вдома також не лікувала, оскільки не було змоги придбати медичні препарати, внаслідок того, що всі наявні кошти віддала співмешканцю на алкогольні напої. </w:t>
      </w:r>
    </w:p>
    <w:p w:rsidR="00117FDD" w:rsidRDefault="001D66EF" w:rsidP="00350CA8">
      <w:pPr>
        <w:tabs>
          <w:tab w:val="left" w:pos="709"/>
        </w:tabs>
        <w:spacing w:after="0" w:line="240" w:lineRule="auto"/>
        <w:contextualSpacing/>
        <w:jc w:val="both"/>
        <w:rPr>
          <w:rFonts w:ascii="Times New Roman" w:hAnsi="Times New Roman"/>
          <w:sz w:val="28"/>
          <w:szCs w:val="28"/>
        </w:rPr>
      </w:pPr>
      <w:r w:rsidRPr="001D66EF">
        <w:rPr>
          <w:rFonts w:ascii="Times New Roman" w:hAnsi="Times New Roman"/>
          <w:sz w:val="28"/>
          <w:szCs w:val="28"/>
          <w:lang w:val="en-US"/>
        </w:rPr>
        <w:t>     </w:t>
      </w:r>
      <w:r w:rsidRPr="00D977A0">
        <w:rPr>
          <w:rFonts w:ascii="Times New Roman" w:hAnsi="Times New Roman"/>
          <w:sz w:val="28"/>
          <w:szCs w:val="28"/>
        </w:rPr>
        <w:t xml:space="preserve"> </w:t>
      </w:r>
      <w:r w:rsidRPr="001D66EF">
        <w:rPr>
          <w:rFonts w:ascii="Times New Roman" w:hAnsi="Times New Roman"/>
          <w:sz w:val="28"/>
          <w:szCs w:val="28"/>
          <w:lang w:val="en-US"/>
        </w:rPr>
        <w:t>  </w:t>
      </w:r>
      <w:r w:rsidRPr="00D977A0">
        <w:rPr>
          <w:rFonts w:ascii="Times New Roman" w:hAnsi="Times New Roman"/>
          <w:sz w:val="28"/>
          <w:szCs w:val="28"/>
        </w:rPr>
        <w:t xml:space="preserve"> </w:t>
      </w:r>
      <w:r w:rsidRPr="001D66EF">
        <w:rPr>
          <w:rFonts w:ascii="Times New Roman" w:hAnsi="Times New Roman"/>
          <w:sz w:val="28"/>
          <w:szCs w:val="28"/>
          <w:lang w:val="en-US"/>
        </w:rPr>
        <w:t> </w:t>
      </w:r>
      <w:r w:rsidRPr="007F21E6">
        <w:rPr>
          <w:rFonts w:ascii="Times New Roman" w:hAnsi="Times New Roman"/>
          <w:sz w:val="28"/>
          <w:szCs w:val="28"/>
        </w:rPr>
        <w:t>Також важливо зазначити, що в ході соціального супроводу відмічено, щ</w:t>
      </w:r>
      <w:r w:rsidR="007F21E6" w:rsidRPr="007F21E6">
        <w:rPr>
          <w:rFonts w:ascii="Times New Roman" w:hAnsi="Times New Roman"/>
          <w:sz w:val="28"/>
          <w:szCs w:val="28"/>
        </w:rPr>
        <w:t xml:space="preserve">о батьківський потенціал в </w:t>
      </w:r>
      <w:r w:rsidR="007F21E6">
        <w:rPr>
          <w:b/>
          <w:color w:val="000000"/>
          <w:sz w:val="28"/>
          <w:szCs w:val="28"/>
          <w:lang w:eastAsia="uk-UA" w:bidi="uk-UA"/>
        </w:rPr>
        <w:t>***</w:t>
      </w:r>
      <w:r w:rsidRPr="007F21E6">
        <w:rPr>
          <w:rFonts w:ascii="Times New Roman" w:hAnsi="Times New Roman"/>
          <w:sz w:val="28"/>
          <w:szCs w:val="28"/>
        </w:rPr>
        <w:t xml:space="preserve"> практично відсутній, фактори сім’ї та середовища посилюють наявні проблеми, стосунки з ріднею переважно конфліктні.</w:t>
      </w:r>
      <w:r w:rsidRPr="001D66EF">
        <w:rPr>
          <w:rFonts w:ascii="Times New Roman" w:hAnsi="Times New Roman"/>
          <w:sz w:val="28"/>
          <w:szCs w:val="28"/>
          <w:lang w:val="en-US"/>
        </w:rPr>
        <w:t> </w:t>
      </w:r>
      <w:r w:rsidRPr="007F21E6">
        <w:rPr>
          <w:rFonts w:ascii="Times New Roman" w:hAnsi="Times New Roman"/>
          <w:sz w:val="28"/>
          <w:szCs w:val="28"/>
        </w:rPr>
        <w:t xml:space="preserve"> </w:t>
      </w:r>
      <w:r w:rsidR="007F21E6">
        <w:rPr>
          <w:b/>
          <w:color w:val="000000"/>
          <w:sz w:val="28"/>
          <w:szCs w:val="28"/>
          <w:lang w:eastAsia="uk-UA" w:bidi="uk-UA"/>
        </w:rPr>
        <w:t xml:space="preserve">*** </w:t>
      </w:r>
      <w:proofErr w:type="spellStart"/>
      <w:r w:rsidRPr="007F21E6">
        <w:rPr>
          <w:rFonts w:ascii="Times New Roman" w:hAnsi="Times New Roman"/>
          <w:sz w:val="28"/>
          <w:szCs w:val="28"/>
          <w:lang w:val="ru-RU"/>
        </w:rPr>
        <w:t>відповідно</w:t>
      </w:r>
      <w:proofErr w:type="spellEnd"/>
      <w:r w:rsidRPr="007F21E6">
        <w:rPr>
          <w:rFonts w:ascii="Times New Roman" w:hAnsi="Times New Roman"/>
          <w:sz w:val="28"/>
          <w:szCs w:val="28"/>
          <w:lang w:val="ru-RU"/>
        </w:rPr>
        <w:t xml:space="preserve"> до стану </w:t>
      </w:r>
      <w:proofErr w:type="spellStart"/>
      <w:r w:rsidRPr="007F21E6">
        <w:rPr>
          <w:rFonts w:ascii="Times New Roman" w:hAnsi="Times New Roman"/>
          <w:sz w:val="28"/>
          <w:szCs w:val="28"/>
          <w:lang w:val="ru-RU"/>
        </w:rPr>
        <w:t>свого</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здоров’я</w:t>
      </w:r>
      <w:proofErr w:type="spellEnd"/>
      <w:r w:rsidRPr="007F21E6">
        <w:rPr>
          <w:rFonts w:ascii="Times New Roman" w:hAnsi="Times New Roman"/>
          <w:sz w:val="28"/>
          <w:szCs w:val="28"/>
          <w:lang w:val="ru-RU"/>
        </w:rPr>
        <w:t xml:space="preserve">, не </w:t>
      </w:r>
      <w:proofErr w:type="spellStart"/>
      <w:r w:rsidRPr="007F21E6">
        <w:rPr>
          <w:rFonts w:ascii="Times New Roman" w:hAnsi="Times New Roman"/>
          <w:sz w:val="28"/>
          <w:szCs w:val="28"/>
          <w:lang w:val="ru-RU"/>
        </w:rPr>
        <w:t>може</w:t>
      </w:r>
      <w:proofErr w:type="spellEnd"/>
      <w:r w:rsidRPr="007F21E6">
        <w:rPr>
          <w:rFonts w:ascii="Times New Roman" w:hAnsi="Times New Roman"/>
          <w:sz w:val="28"/>
          <w:szCs w:val="28"/>
          <w:lang w:val="ru-RU"/>
        </w:rPr>
        <w:t xml:space="preserve"> адекватно </w:t>
      </w:r>
      <w:proofErr w:type="spellStart"/>
      <w:r w:rsidRPr="007F21E6">
        <w:rPr>
          <w:rFonts w:ascii="Times New Roman" w:hAnsi="Times New Roman"/>
          <w:sz w:val="28"/>
          <w:szCs w:val="28"/>
          <w:lang w:val="ru-RU"/>
        </w:rPr>
        <w:t>оцінити</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ситуацію</w:t>
      </w:r>
      <w:proofErr w:type="spellEnd"/>
      <w:r w:rsidRPr="007F21E6">
        <w:rPr>
          <w:rFonts w:ascii="Times New Roman" w:hAnsi="Times New Roman"/>
          <w:sz w:val="28"/>
          <w:szCs w:val="28"/>
          <w:lang w:val="ru-RU"/>
        </w:rPr>
        <w:t xml:space="preserve"> та </w:t>
      </w:r>
      <w:proofErr w:type="spellStart"/>
      <w:r w:rsidRPr="007F21E6">
        <w:rPr>
          <w:rFonts w:ascii="Times New Roman" w:hAnsi="Times New Roman"/>
          <w:sz w:val="28"/>
          <w:szCs w:val="28"/>
          <w:lang w:val="ru-RU"/>
        </w:rPr>
        <w:t>певні</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обставини</w:t>
      </w:r>
      <w:proofErr w:type="spellEnd"/>
      <w:r w:rsidRPr="007F21E6">
        <w:rPr>
          <w:rFonts w:ascii="Times New Roman" w:hAnsi="Times New Roman"/>
          <w:sz w:val="28"/>
          <w:szCs w:val="28"/>
          <w:lang w:val="ru-RU"/>
        </w:rPr>
        <w:t xml:space="preserve">. Так, </w:t>
      </w:r>
      <w:proofErr w:type="spellStart"/>
      <w:r w:rsidRPr="007F21E6">
        <w:rPr>
          <w:rFonts w:ascii="Times New Roman" w:hAnsi="Times New Roman"/>
          <w:sz w:val="28"/>
          <w:szCs w:val="28"/>
          <w:lang w:val="ru-RU"/>
        </w:rPr>
        <w:t>наприклад</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мати</w:t>
      </w:r>
      <w:proofErr w:type="spellEnd"/>
      <w:r w:rsidRPr="007F21E6">
        <w:rPr>
          <w:rFonts w:ascii="Times New Roman" w:hAnsi="Times New Roman"/>
          <w:sz w:val="28"/>
          <w:szCs w:val="28"/>
          <w:lang w:val="ru-RU"/>
        </w:rPr>
        <w:t xml:space="preserve"> не </w:t>
      </w:r>
      <w:proofErr w:type="spellStart"/>
      <w:r w:rsidRPr="007F21E6">
        <w:rPr>
          <w:rFonts w:ascii="Times New Roman" w:hAnsi="Times New Roman"/>
          <w:sz w:val="28"/>
          <w:szCs w:val="28"/>
          <w:lang w:val="ru-RU"/>
        </w:rPr>
        <w:t>бачить</w:t>
      </w:r>
      <w:proofErr w:type="spellEnd"/>
      <w:r w:rsidRPr="007F21E6">
        <w:rPr>
          <w:rFonts w:ascii="Times New Roman" w:hAnsi="Times New Roman"/>
          <w:sz w:val="28"/>
          <w:szCs w:val="28"/>
          <w:lang w:val="ru-RU"/>
        </w:rPr>
        <w:t xml:space="preserve">, не </w:t>
      </w:r>
      <w:proofErr w:type="spellStart"/>
      <w:r w:rsidRPr="007F21E6">
        <w:rPr>
          <w:rFonts w:ascii="Times New Roman" w:hAnsi="Times New Roman"/>
          <w:sz w:val="28"/>
          <w:szCs w:val="28"/>
          <w:lang w:val="ru-RU"/>
        </w:rPr>
        <w:t>розумі</w:t>
      </w:r>
      <w:proofErr w:type="gramStart"/>
      <w:r w:rsidRPr="007F21E6">
        <w:rPr>
          <w:rFonts w:ascii="Times New Roman" w:hAnsi="Times New Roman"/>
          <w:sz w:val="28"/>
          <w:szCs w:val="28"/>
          <w:lang w:val="ru-RU"/>
        </w:rPr>
        <w:t>є</w:t>
      </w:r>
      <w:proofErr w:type="spellEnd"/>
      <w:r w:rsidRPr="007F21E6">
        <w:rPr>
          <w:rFonts w:ascii="Times New Roman" w:hAnsi="Times New Roman"/>
          <w:sz w:val="28"/>
          <w:szCs w:val="28"/>
          <w:lang w:val="ru-RU"/>
        </w:rPr>
        <w:t>,</w:t>
      </w:r>
      <w:proofErr w:type="gramEnd"/>
      <w:r w:rsidRPr="007F21E6">
        <w:rPr>
          <w:rFonts w:ascii="Times New Roman" w:hAnsi="Times New Roman"/>
          <w:sz w:val="28"/>
          <w:szCs w:val="28"/>
          <w:lang w:val="ru-RU"/>
        </w:rPr>
        <w:t xml:space="preserve"> не </w:t>
      </w:r>
      <w:proofErr w:type="spellStart"/>
      <w:r w:rsidRPr="007F21E6">
        <w:rPr>
          <w:rFonts w:ascii="Times New Roman" w:hAnsi="Times New Roman"/>
          <w:sz w:val="28"/>
          <w:szCs w:val="28"/>
          <w:lang w:val="ru-RU"/>
        </w:rPr>
        <w:t>усвідомлює</w:t>
      </w:r>
      <w:proofErr w:type="spellEnd"/>
      <w:r w:rsidRPr="001D66EF">
        <w:rPr>
          <w:rFonts w:ascii="Times New Roman" w:hAnsi="Times New Roman"/>
          <w:sz w:val="28"/>
          <w:szCs w:val="28"/>
          <w:lang w:val="en-US"/>
        </w:rPr>
        <w:t> </w:t>
      </w:r>
      <w:proofErr w:type="spellStart"/>
      <w:r w:rsidRPr="007F21E6">
        <w:rPr>
          <w:rFonts w:ascii="Times New Roman" w:hAnsi="Times New Roman"/>
          <w:sz w:val="28"/>
          <w:szCs w:val="28"/>
          <w:lang w:val="ru-RU"/>
        </w:rPr>
        <w:t>погіршення</w:t>
      </w:r>
      <w:proofErr w:type="spellEnd"/>
      <w:r w:rsidRPr="007F21E6">
        <w:rPr>
          <w:rFonts w:ascii="Times New Roman" w:hAnsi="Times New Roman"/>
          <w:sz w:val="28"/>
          <w:szCs w:val="28"/>
          <w:lang w:val="ru-RU"/>
        </w:rPr>
        <w:t xml:space="preserve"> стану </w:t>
      </w:r>
      <w:proofErr w:type="spellStart"/>
      <w:r w:rsidRPr="007F21E6">
        <w:rPr>
          <w:rFonts w:ascii="Times New Roman" w:hAnsi="Times New Roman"/>
          <w:sz w:val="28"/>
          <w:szCs w:val="28"/>
          <w:lang w:val="ru-RU"/>
        </w:rPr>
        <w:t>здоров’я</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дітей</w:t>
      </w:r>
      <w:proofErr w:type="spellEnd"/>
      <w:r w:rsidRPr="007F21E6">
        <w:rPr>
          <w:rFonts w:ascii="Times New Roman" w:hAnsi="Times New Roman"/>
          <w:sz w:val="28"/>
          <w:szCs w:val="28"/>
          <w:lang w:val="ru-RU"/>
        </w:rPr>
        <w:t xml:space="preserve">, не </w:t>
      </w:r>
      <w:proofErr w:type="spellStart"/>
      <w:r w:rsidRPr="007F21E6">
        <w:rPr>
          <w:rFonts w:ascii="Times New Roman" w:hAnsi="Times New Roman"/>
          <w:sz w:val="28"/>
          <w:szCs w:val="28"/>
          <w:lang w:val="ru-RU"/>
        </w:rPr>
        <w:t>знає</w:t>
      </w:r>
      <w:proofErr w:type="spellEnd"/>
      <w:r w:rsidRPr="007F21E6">
        <w:rPr>
          <w:rFonts w:ascii="Times New Roman" w:hAnsi="Times New Roman"/>
          <w:sz w:val="28"/>
          <w:szCs w:val="28"/>
          <w:lang w:val="ru-RU"/>
        </w:rPr>
        <w:t xml:space="preserve"> як правильно </w:t>
      </w:r>
      <w:proofErr w:type="spellStart"/>
      <w:r w:rsidRPr="007F21E6">
        <w:rPr>
          <w:rFonts w:ascii="Times New Roman" w:hAnsi="Times New Roman"/>
          <w:sz w:val="28"/>
          <w:szCs w:val="28"/>
          <w:lang w:val="ru-RU"/>
        </w:rPr>
        <w:t>зреагувати</w:t>
      </w:r>
      <w:proofErr w:type="spellEnd"/>
      <w:r w:rsidRPr="007F21E6">
        <w:rPr>
          <w:rFonts w:ascii="Times New Roman" w:hAnsi="Times New Roman"/>
          <w:sz w:val="28"/>
          <w:szCs w:val="28"/>
          <w:lang w:val="ru-RU"/>
        </w:rPr>
        <w:t xml:space="preserve"> на </w:t>
      </w:r>
      <w:proofErr w:type="spellStart"/>
      <w:r w:rsidRPr="007F21E6">
        <w:rPr>
          <w:rFonts w:ascii="Times New Roman" w:hAnsi="Times New Roman"/>
          <w:sz w:val="28"/>
          <w:szCs w:val="28"/>
          <w:lang w:val="ru-RU"/>
        </w:rPr>
        <w:t>ситуацію</w:t>
      </w:r>
      <w:proofErr w:type="spellEnd"/>
      <w:r w:rsidRPr="007F21E6">
        <w:rPr>
          <w:rFonts w:ascii="Times New Roman" w:hAnsi="Times New Roman"/>
          <w:sz w:val="28"/>
          <w:szCs w:val="28"/>
          <w:lang w:val="ru-RU"/>
        </w:rPr>
        <w:t xml:space="preserve">, коли </w:t>
      </w:r>
      <w:proofErr w:type="spellStart"/>
      <w:r w:rsidRPr="007F21E6">
        <w:rPr>
          <w:rFonts w:ascii="Times New Roman" w:hAnsi="Times New Roman"/>
          <w:sz w:val="28"/>
          <w:szCs w:val="28"/>
          <w:lang w:val="ru-RU"/>
        </w:rPr>
        <w:t>діти</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потребують</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термінової</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медичної</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допомоги</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що</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несе</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загрозу</w:t>
      </w:r>
      <w:proofErr w:type="spellEnd"/>
      <w:r w:rsidRPr="007F21E6">
        <w:rPr>
          <w:rFonts w:ascii="Times New Roman" w:hAnsi="Times New Roman"/>
          <w:sz w:val="28"/>
          <w:szCs w:val="28"/>
          <w:lang w:val="ru-RU"/>
        </w:rPr>
        <w:t xml:space="preserve"> для </w:t>
      </w:r>
      <w:proofErr w:type="spellStart"/>
      <w:r w:rsidRPr="007F21E6">
        <w:rPr>
          <w:rFonts w:ascii="Times New Roman" w:hAnsi="Times New Roman"/>
          <w:sz w:val="28"/>
          <w:szCs w:val="28"/>
          <w:lang w:val="ru-RU"/>
        </w:rPr>
        <w:t>їх</w:t>
      </w:r>
      <w:proofErr w:type="spellEnd"/>
      <w:r w:rsidRPr="007F21E6">
        <w:rPr>
          <w:rFonts w:ascii="Times New Roman" w:hAnsi="Times New Roman"/>
          <w:sz w:val="28"/>
          <w:szCs w:val="28"/>
          <w:lang w:val="ru-RU"/>
        </w:rPr>
        <w:t xml:space="preserve"> </w:t>
      </w:r>
      <w:proofErr w:type="spellStart"/>
      <w:r w:rsidRPr="007F21E6">
        <w:rPr>
          <w:rFonts w:ascii="Times New Roman" w:hAnsi="Times New Roman"/>
          <w:sz w:val="28"/>
          <w:szCs w:val="28"/>
          <w:lang w:val="ru-RU"/>
        </w:rPr>
        <w:t>життя</w:t>
      </w:r>
      <w:proofErr w:type="spellEnd"/>
      <w:r w:rsidRPr="007F21E6">
        <w:rPr>
          <w:rFonts w:ascii="Times New Roman" w:hAnsi="Times New Roman"/>
          <w:sz w:val="28"/>
          <w:szCs w:val="28"/>
          <w:lang w:val="ru-RU"/>
        </w:rPr>
        <w:t xml:space="preserve"> та </w:t>
      </w:r>
      <w:proofErr w:type="spellStart"/>
      <w:r w:rsidRPr="007F21E6">
        <w:rPr>
          <w:rFonts w:ascii="Times New Roman" w:hAnsi="Times New Roman"/>
          <w:sz w:val="28"/>
          <w:szCs w:val="28"/>
          <w:lang w:val="ru-RU"/>
        </w:rPr>
        <w:t>здоров’я</w:t>
      </w:r>
      <w:proofErr w:type="spellEnd"/>
      <w:r w:rsidRPr="007F21E6">
        <w:rPr>
          <w:rFonts w:ascii="Times New Roman" w:hAnsi="Times New Roman"/>
          <w:sz w:val="28"/>
          <w:szCs w:val="28"/>
          <w:lang w:val="ru-RU"/>
        </w:rPr>
        <w:t>.</w:t>
      </w:r>
      <w:r w:rsidR="00117FDD" w:rsidRPr="00117FDD">
        <w:rPr>
          <w:rFonts w:ascii="Times New Roman" w:hAnsi="Times New Roman"/>
          <w:sz w:val="28"/>
          <w:szCs w:val="28"/>
        </w:rPr>
        <w:t xml:space="preserve"> </w:t>
      </w:r>
    </w:p>
    <w:p w:rsidR="00A3619B" w:rsidRPr="004C4EBC" w:rsidRDefault="00117FDD" w:rsidP="00350CA8">
      <w:pPr>
        <w:tabs>
          <w:tab w:val="left" w:pos="709"/>
        </w:tabs>
        <w:spacing w:after="0" w:line="240" w:lineRule="auto"/>
        <w:contextualSpacing/>
        <w:jc w:val="both"/>
        <w:rPr>
          <w:rFonts w:ascii="Times New Roman" w:hAnsi="Times New Roman"/>
          <w:sz w:val="28"/>
          <w:szCs w:val="28"/>
        </w:rPr>
      </w:pPr>
      <w:r>
        <w:rPr>
          <w:rFonts w:ascii="Times New Roman" w:hAnsi="Times New Roman"/>
          <w:sz w:val="28"/>
          <w:szCs w:val="28"/>
        </w:rPr>
        <w:tab/>
        <w:t xml:space="preserve">Крім того, відповідно до медичних характеристик малолітніх дітей виданих </w:t>
      </w:r>
      <w:proofErr w:type="spellStart"/>
      <w:r>
        <w:rPr>
          <w:rFonts w:ascii="Times New Roman" w:hAnsi="Times New Roman"/>
          <w:sz w:val="28"/>
          <w:szCs w:val="28"/>
        </w:rPr>
        <w:t>дільничим</w:t>
      </w:r>
      <w:proofErr w:type="spellEnd"/>
      <w:r>
        <w:rPr>
          <w:rFonts w:ascii="Times New Roman" w:hAnsi="Times New Roman"/>
          <w:sz w:val="28"/>
          <w:szCs w:val="28"/>
        </w:rPr>
        <w:t xml:space="preserve"> педіатром</w:t>
      </w:r>
      <w:r w:rsidR="007F21E6">
        <w:rPr>
          <w:rFonts w:ascii="Times New Roman" w:hAnsi="Times New Roman"/>
          <w:sz w:val="28"/>
          <w:szCs w:val="28"/>
        </w:rPr>
        <w:t xml:space="preserve"> </w:t>
      </w:r>
      <w:r w:rsidR="007F21E6">
        <w:rPr>
          <w:b/>
          <w:color w:val="000000"/>
          <w:sz w:val="28"/>
          <w:szCs w:val="28"/>
          <w:lang w:eastAsia="uk-UA" w:bidi="uk-UA"/>
        </w:rPr>
        <w:t>***</w:t>
      </w:r>
      <w:r w:rsidR="004C7484">
        <w:rPr>
          <w:rFonts w:ascii="Times New Roman" w:hAnsi="Times New Roman"/>
          <w:sz w:val="28"/>
          <w:szCs w:val="28"/>
        </w:rPr>
        <w:t>.</w:t>
      </w:r>
      <w:r w:rsidR="00F719DE">
        <w:rPr>
          <w:rFonts w:ascii="Times New Roman" w:hAnsi="Times New Roman"/>
          <w:sz w:val="28"/>
          <w:szCs w:val="28"/>
        </w:rPr>
        <w:t xml:space="preserve"> від </w:t>
      </w:r>
      <w:r w:rsidR="007F21E6">
        <w:rPr>
          <w:b/>
          <w:color w:val="000000"/>
          <w:sz w:val="28"/>
          <w:szCs w:val="28"/>
          <w:lang w:eastAsia="uk-UA" w:bidi="uk-UA"/>
        </w:rPr>
        <w:t xml:space="preserve">*** </w:t>
      </w:r>
      <w:r>
        <w:rPr>
          <w:rFonts w:ascii="Times New Roman" w:hAnsi="Times New Roman"/>
          <w:sz w:val="28"/>
          <w:szCs w:val="28"/>
        </w:rPr>
        <w:t xml:space="preserve">зазначено, що мати </w:t>
      </w:r>
      <w:r w:rsidR="007F21E6">
        <w:rPr>
          <w:b/>
          <w:color w:val="000000"/>
          <w:sz w:val="28"/>
          <w:szCs w:val="28"/>
          <w:lang w:eastAsia="uk-UA" w:bidi="uk-UA"/>
        </w:rPr>
        <w:t xml:space="preserve">*** </w:t>
      </w:r>
      <w:r>
        <w:rPr>
          <w:rFonts w:ascii="Times New Roman" w:hAnsi="Times New Roman"/>
          <w:sz w:val="28"/>
          <w:szCs w:val="28"/>
        </w:rPr>
        <w:t>не виконувала рекомендацій наданих педіатром, що безпосередньо стосувалися здоров</w:t>
      </w:r>
      <w:r w:rsidRPr="00D977A0">
        <w:rPr>
          <w:rFonts w:ascii="Times New Roman" w:hAnsi="Times New Roman"/>
          <w:sz w:val="28"/>
          <w:szCs w:val="28"/>
        </w:rPr>
        <w:t>’</w:t>
      </w:r>
      <w:r>
        <w:rPr>
          <w:rFonts w:ascii="Times New Roman" w:hAnsi="Times New Roman"/>
          <w:sz w:val="28"/>
          <w:szCs w:val="28"/>
        </w:rPr>
        <w:t>я її дітей.</w:t>
      </w:r>
      <w:r w:rsidR="00A3619B">
        <w:rPr>
          <w:rFonts w:ascii="Times New Roman" w:hAnsi="Times New Roman"/>
          <w:sz w:val="28"/>
          <w:szCs w:val="28"/>
        </w:rPr>
        <w:t xml:space="preserve"> </w:t>
      </w:r>
    </w:p>
    <w:p w:rsidR="00255983" w:rsidRPr="00C31A08" w:rsidRDefault="006D55D8" w:rsidP="00350CA8">
      <w:pPr>
        <w:tabs>
          <w:tab w:val="left" w:pos="709"/>
        </w:tabs>
        <w:spacing w:after="0" w:line="240" w:lineRule="auto"/>
        <w:contextualSpacing/>
        <w:jc w:val="both"/>
        <w:rPr>
          <w:rFonts w:ascii="Times New Roman" w:hAnsi="Times New Roman"/>
          <w:color w:val="000000"/>
          <w:sz w:val="28"/>
          <w:szCs w:val="28"/>
          <w:lang w:eastAsia="uk-UA" w:bidi="uk-UA"/>
        </w:rPr>
      </w:pPr>
      <w:r>
        <w:rPr>
          <w:rFonts w:ascii="Times New Roman" w:hAnsi="Times New Roman"/>
          <w:sz w:val="28"/>
          <w:szCs w:val="28"/>
        </w:rPr>
        <w:tab/>
        <w:t xml:space="preserve">За період перебування у патронаті мати не </w:t>
      </w:r>
      <w:r w:rsidR="00773FD5">
        <w:rPr>
          <w:rFonts w:ascii="Times New Roman" w:hAnsi="Times New Roman"/>
          <w:sz w:val="28"/>
          <w:szCs w:val="28"/>
        </w:rPr>
        <w:t>вжила жодних заходів для створення належних умов проживання з метою повернення дітей. Місце прож</w:t>
      </w:r>
      <w:r w:rsidR="008F5A98">
        <w:rPr>
          <w:rFonts w:ascii="Times New Roman" w:hAnsi="Times New Roman"/>
          <w:sz w:val="28"/>
          <w:szCs w:val="28"/>
        </w:rPr>
        <w:t xml:space="preserve">ивання було змінено, однак нові </w:t>
      </w:r>
      <w:r w:rsidR="00920A52">
        <w:rPr>
          <w:rFonts w:ascii="Times New Roman" w:hAnsi="Times New Roman"/>
          <w:sz w:val="28"/>
          <w:szCs w:val="28"/>
        </w:rPr>
        <w:t xml:space="preserve">житлові умови не відповідають </w:t>
      </w:r>
      <w:r w:rsidR="0047266D">
        <w:rPr>
          <w:rFonts w:ascii="Times New Roman" w:hAnsi="Times New Roman"/>
          <w:sz w:val="28"/>
          <w:szCs w:val="28"/>
        </w:rPr>
        <w:t xml:space="preserve">мінімальним вимогам безпеки та забезпечення найкращих інтересів дітей. Відповідно до </w:t>
      </w:r>
      <w:r w:rsidR="00C32536">
        <w:rPr>
          <w:rFonts w:ascii="Times New Roman" w:hAnsi="Times New Roman"/>
          <w:sz w:val="28"/>
          <w:szCs w:val="28"/>
        </w:rPr>
        <w:t>акту обстеження житлово-побутових умов проживання</w:t>
      </w:r>
      <w:r w:rsidR="000813C9">
        <w:rPr>
          <w:rFonts w:ascii="Times New Roman" w:hAnsi="Times New Roman"/>
          <w:sz w:val="28"/>
          <w:szCs w:val="28"/>
        </w:rPr>
        <w:t xml:space="preserve"> від </w:t>
      </w:r>
      <w:r w:rsidR="007F21E6">
        <w:rPr>
          <w:b/>
          <w:color w:val="000000"/>
          <w:sz w:val="28"/>
          <w:szCs w:val="28"/>
          <w:lang w:eastAsia="uk-UA" w:bidi="uk-UA"/>
        </w:rPr>
        <w:t xml:space="preserve">*** *** </w:t>
      </w:r>
      <w:r w:rsidR="004A0605">
        <w:rPr>
          <w:rFonts w:ascii="Times New Roman" w:hAnsi="Times New Roman"/>
          <w:sz w:val="28"/>
          <w:szCs w:val="28"/>
        </w:rPr>
        <w:t xml:space="preserve">гр. </w:t>
      </w:r>
      <w:r w:rsidR="007F21E6">
        <w:rPr>
          <w:b/>
          <w:color w:val="000000"/>
          <w:sz w:val="28"/>
          <w:szCs w:val="28"/>
          <w:lang w:eastAsia="uk-UA" w:bidi="uk-UA"/>
        </w:rPr>
        <w:t xml:space="preserve">*** </w:t>
      </w:r>
      <w:r w:rsidR="007068C5">
        <w:rPr>
          <w:rFonts w:ascii="Times New Roman" w:hAnsi="Times New Roman"/>
          <w:sz w:val="28"/>
          <w:szCs w:val="28"/>
        </w:rPr>
        <w:t xml:space="preserve">проживає без </w:t>
      </w:r>
      <w:r w:rsidR="007068C5">
        <w:rPr>
          <w:rFonts w:ascii="Times New Roman" w:hAnsi="Times New Roman"/>
          <w:sz w:val="28"/>
          <w:szCs w:val="28"/>
        </w:rPr>
        <w:lastRenderedPageBreak/>
        <w:t>реєстрації</w:t>
      </w:r>
      <w:r w:rsidR="00715C7F">
        <w:rPr>
          <w:rFonts w:ascii="Times New Roman" w:hAnsi="Times New Roman"/>
          <w:sz w:val="28"/>
          <w:szCs w:val="28"/>
        </w:rPr>
        <w:t xml:space="preserve"> за адресою</w:t>
      </w:r>
      <w:r w:rsidR="005C2419">
        <w:rPr>
          <w:rFonts w:ascii="Times New Roman" w:hAnsi="Times New Roman"/>
          <w:sz w:val="28"/>
          <w:szCs w:val="28"/>
        </w:rPr>
        <w:t xml:space="preserve">: </w:t>
      </w:r>
      <w:r w:rsidR="007F21E6">
        <w:rPr>
          <w:b/>
          <w:color w:val="000000"/>
          <w:sz w:val="28"/>
          <w:szCs w:val="28"/>
          <w:lang w:eastAsia="uk-UA" w:bidi="uk-UA"/>
        </w:rPr>
        <w:t xml:space="preserve">***. </w:t>
      </w:r>
      <w:r w:rsidR="005C2419">
        <w:rPr>
          <w:rFonts w:ascii="Times New Roman" w:hAnsi="Times New Roman"/>
          <w:sz w:val="28"/>
          <w:szCs w:val="28"/>
        </w:rPr>
        <w:t>У</w:t>
      </w:r>
      <w:r w:rsidR="007068C5">
        <w:rPr>
          <w:rFonts w:ascii="Times New Roman" w:hAnsi="Times New Roman"/>
          <w:sz w:val="28"/>
          <w:szCs w:val="28"/>
        </w:rPr>
        <w:t xml:space="preserve"> житловому будинку брудно, </w:t>
      </w:r>
      <w:r w:rsidR="00435C70">
        <w:rPr>
          <w:rFonts w:ascii="Times New Roman" w:hAnsi="Times New Roman"/>
          <w:sz w:val="28"/>
          <w:szCs w:val="28"/>
        </w:rPr>
        <w:t>відсутні продукти харчування, відсутні найнеобхідніші побутові прилади та меблі</w:t>
      </w:r>
      <w:r w:rsidR="00715C7F">
        <w:rPr>
          <w:rFonts w:ascii="Times New Roman" w:hAnsi="Times New Roman"/>
          <w:sz w:val="28"/>
          <w:szCs w:val="28"/>
        </w:rPr>
        <w:t xml:space="preserve">. </w:t>
      </w:r>
      <w:r w:rsidR="009C5EE4">
        <w:rPr>
          <w:rFonts w:ascii="Times New Roman" w:hAnsi="Times New Roman"/>
          <w:sz w:val="28"/>
          <w:szCs w:val="28"/>
        </w:rPr>
        <w:t xml:space="preserve"> </w:t>
      </w:r>
      <w:r w:rsidR="00F45D1E">
        <w:rPr>
          <w:rFonts w:ascii="Times New Roman" w:hAnsi="Times New Roman"/>
          <w:sz w:val="28"/>
          <w:szCs w:val="28"/>
        </w:rPr>
        <w:t>Разом з нею на момент обстеження в бу</w:t>
      </w:r>
      <w:r w:rsidR="00B75EC3">
        <w:rPr>
          <w:rFonts w:ascii="Times New Roman" w:hAnsi="Times New Roman"/>
          <w:sz w:val="28"/>
          <w:szCs w:val="28"/>
        </w:rPr>
        <w:t xml:space="preserve">динку знаходилася її матір гр. </w:t>
      </w:r>
      <w:r w:rsidR="00B75EC3">
        <w:rPr>
          <w:b/>
          <w:color w:val="000000"/>
          <w:sz w:val="28"/>
          <w:szCs w:val="28"/>
          <w:lang w:eastAsia="uk-UA" w:bidi="uk-UA"/>
        </w:rPr>
        <w:t xml:space="preserve">*** </w:t>
      </w:r>
      <w:r w:rsidR="00FF4FE9">
        <w:rPr>
          <w:rFonts w:ascii="Times New Roman" w:hAnsi="Times New Roman"/>
          <w:sz w:val="28"/>
          <w:szCs w:val="28"/>
        </w:rPr>
        <w:t xml:space="preserve">в нетверезому стані та вела себе неадекватно. </w:t>
      </w:r>
    </w:p>
    <w:p w:rsidR="00736439" w:rsidRDefault="001843A6" w:rsidP="00350CA8">
      <w:pPr>
        <w:spacing w:after="0" w:line="240" w:lineRule="auto"/>
        <w:ind w:firstLine="708"/>
        <w:contextualSpacing/>
        <w:jc w:val="both"/>
        <w:rPr>
          <w:rFonts w:ascii="Times New Roman" w:hAnsi="Times New Roman"/>
          <w:sz w:val="28"/>
          <w:szCs w:val="28"/>
        </w:rPr>
      </w:pPr>
      <w:r>
        <w:rPr>
          <w:rFonts w:ascii="Times New Roman" w:hAnsi="Times New Roman"/>
          <w:sz w:val="28"/>
          <w:szCs w:val="28"/>
        </w:rPr>
        <w:t xml:space="preserve">Мати тривалий час </w:t>
      </w:r>
      <w:r w:rsidR="00472D0D">
        <w:rPr>
          <w:rFonts w:ascii="Times New Roman" w:hAnsi="Times New Roman"/>
          <w:sz w:val="28"/>
          <w:szCs w:val="28"/>
        </w:rPr>
        <w:t xml:space="preserve">не бере участі у вихованні та утриманні дітей, не проявляє ініціативи щодо налагодження контакту, не виконує </w:t>
      </w:r>
      <w:r w:rsidR="00887550">
        <w:rPr>
          <w:rFonts w:ascii="Times New Roman" w:hAnsi="Times New Roman"/>
          <w:sz w:val="28"/>
          <w:szCs w:val="28"/>
        </w:rPr>
        <w:t>рекомендації служби у справах дітей та соціальних служб. Також встановлено, що мати має</w:t>
      </w:r>
      <w:r w:rsidR="00B865DD">
        <w:rPr>
          <w:rFonts w:ascii="Times New Roman" w:hAnsi="Times New Roman"/>
          <w:sz w:val="28"/>
          <w:szCs w:val="28"/>
        </w:rPr>
        <w:t xml:space="preserve"> </w:t>
      </w:r>
      <w:r w:rsidR="00B865DD">
        <w:rPr>
          <w:b/>
          <w:color w:val="000000"/>
          <w:sz w:val="28"/>
          <w:szCs w:val="28"/>
          <w:lang w:eastAsia="uk-UA" w:bidi="uk-UA"/>
        </w:rPr>
        <w:t>***</w:t>
      </w:r>
      <w:r w:rsidR="00192026">
        <w:rPr>
          <w:rFonts w:ascii="Times New Roman" w:hAnsi="Times New Roman"/>
          <w:sz w:val="28"/>
          <w:szCs w:val="28"/>
        </w:rPr>
        <w:t>, що впливає на її здатність</w:t>
      </w:r>
      <w:r w:rsidR="0091387B">
        <w:rPr>
          <w:rFonts w:ascii="Times New Roman" w:hAnsi="Times New Roman"/>
          <w:sz w:val="28"/>
          <w:szCs w:val="28"/>
        </w:rPr>
        <w:t xml:space="preserve"> забезпечувати належний догляд та безпечні умови для виховання дітей. </w:t>
      </w:r>
    </w:p>
    <w:p w:rsidR="0091387B" w:rsidRPr="00F94798" w:rsidRDefault="003513EF" w:rsidP="00350CA8">
      <w:pPr>
        <w:spacing w:after="0" w:line="240" w:lineRule="auto"/>
        <w:ind w:firstLine="708"/>
        <w:jc w:val="both"/>
        <w:rPr>
          <w:rFonts w:ascii="Times New Roman" w:hAnsi="Times New Roman"/>
          <w:sz w:val="28"/>
          <w:szCs w:val="28"/>
        </w:rPr>
      </w:pPr>
      <w:r w:rsidRPr="00F94798">
        <w:rPr>
          <w:rFonts w:ascii="Times New Roman" w:hAnsi="Times New Roman"/>
          <w:sz w:val="28"/>
          <w:szCs w:val="28"/>
        </w:rPr>
        <w:t xml:space="preserve">Сукупність зібраних даних, відсутність позитивних змін у поведінці матері, її </w:t>
      </w:r>
      <w:r w:rsidR="00B460C3">
        <w:rPr>
          <w:rFonts w:ascii="Times New Roman" w:hAnsi="Times New Roman"/>
          <w:sz w:val="28"/>
          <w:szCs w:val="28"/>
        </w:rPr>
        <w:t>не</w:t>
      </w:r>
      <w:r w:rsidRPr="00F94798">
        <w:rPr>
          <w:rFonts w:ascii="Times New Roman" w:hAnsi="Times New Roman"/>
          <w:sz w:val="28"/>
          <w:szCs w:val="28"/>
        </w:rPr>
        <w:t>бажання або нездатність виконувати батьківські обов</w:t>
      </w:r>
      <w:r w:rsidRPr="00D977A0">
        <w:rPr>
          <w:rFonts w:ascii="Times New Roman" w:hAnsi="Times New Roman"/>
          <w:sz w:val="28"/>
          <w:szCs w:val="28"/>
        </w:rPr>
        <w:t>’</w:t>
      </w:r>
      <w:r w:rsidRPr="00F94798">
        <w:rPr>
          <w:rFonts w:ascii="Times New Roman" w:hAnsi="Times New Roman"/>
          <w:sz w:val="28"/>
          <w:szCs w:val="28"/>
        </w:rPr>
        <w:t>язки</w:t>
      </w:r>
      <w:r w:rsidR="00C10989">
        <w:rPr>
          <w:rFonts w:ascii="Times New Roman" w:hAnsi="Times New Roman"/>
          <w:sz w:val="28"/>
          <w:szCs w:val="28"/>
        </w:rPr>
        <w:t xml:space="preserve">. </w:t>
      </w:r>
      <w:r w:rsidRPr="00F94798">
        <w:rPr>
          <w:rFonts w:ascii="Times New Roman" w:hAnsi="Times New Roman"/>
          <w:sz w:val="28"/>
          <w:szCs w:val="28"/>
        </w:rPr>
        <w:t>Повернення дітей до матері за наявних обставин створює реальну загрозу їхньому життю, здоров</w:t>
      </w:r>
      <w:r w:rsidRPr="00D977A0">
        <w:rPr>
          <w:rFonts w:ascii="Times New Roman" w:hAnsi="Times New Roman"/>
          <w:sz w:val="28"/>
          <w:szCs w:val="28"/>
        </w:rPr>
        <w:t>’</w:t>
      </w:r>
      <w:r w:rsidRPr="00F94798">
        <w:rPr>
          <w:rFonts w:ascii="Times New Roman" w:hAnsi="Times New Roman"/>
          <w:sz w:val="28"/>
          <w:szCs w:val="28"/>
        </w:rPr>
        <w:t>ю та розвитку</w:t>
      </w:r>
      <w:r w:rsidR="00F94798" w:rsidRPr="00D977A0">
        <w:rPr>
          <w:rFonts w:ascii="Times New Roman" w:hAnsi="Times New Roman"/>
          <w:sz w:val="28"/>
          <w:szCs w:val="28"/>
        </w:rPr>
        <w:t xml:space="preserve"> і суперечить найкращим інтересам дітей.</w:t>
      </w:r>
      <w:r w:rsidR="00C10989" w:rsidRPr="00D977A0">
        <w:rPr>
          <w:rFonts w:ascii="Times New Roman" w:hAnsi="Times New Roman"/>
          <w:sz w:val="28"/>
          <w:szCs w:val="28"/>
        </w:rPr>
        <w:t xml:space="preserve"> Позбавлення батьківських прав у даному випадку є необхідним заходом захисту прав і безпеки дітей.</w:t>
      </w:r>
    </w:p>
    <w:p w:rsidR="00FB2101" w:rsidRDefault="00FB2101" w:rsidP="00350CA8">
      <w:pPr>
        <w:spacing w:after="0" w:line="240" w:lineRule="auto"/>
        <w:ind w:firstLine="708"/>
        <w:contextualSpacing/>
        <w:jc w:val="both"/>
        <w:rPr>
          <w:rFonts w:ascii="Times New Roman" w:hAnsi="Times New Roman"/>
          <w:sz w:val="28"/>
          <w:szCs w:val="28"/>
        </w:rPr>
      </w:pPr>
      <w:r>
        <w:rPr>
          <w:rFonts w:ascii="Times New Roman" w:hAnsi="Times New Roman"/>
          <w:sz w:val="28"/>
          <w:szCs w:val="28"/>
        </w:rPr>
        <w:t>Частиною 1 ст.</w:t>
      </w:r>
      <w:r w:rsidR="00BA7E0C">
        <w:rPr>
          <w:rFonts w:ascii="Times New Roman" w:hAnsi="Times New Roman"/>
          <w:sz w:val="28"/>
          <w:szCs w:val="28"/>
        </w:rPr>
        <w:t xml:space="preserve"> </w:t>
      </w:r>
      <w:r>
        <w:rPr>
          <w:rFonts w:ascii="Times New Roman" w:hAnsi="Times New Roman"/>
          <w:sz w:val="28"/>
          <w:szCs w:val="28"/>
        </w:rPr>
        <w:t xml:space="preserve">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і несуть відповідальність за невиконання та ухилення від виконання батьківських обов’язків. </w:t>
      </w:r>
    </w:p>
    <w:p w:rsidR="004A5A41" w:rsidRPr="004A5A41" w:rsidRDefault="004A5A41" w:rsidP="00350CA8">
      <w:pPr>
        <w:spacing w:after="0" w:line="240" w:lineRule="auto"/>
        <w:ind w:firstLine="708"/>
        <w:contextualSpacing/>
        <w:jc w:val="both"/>
        <w:rPr>
          <w:rFonts w:ascii="Times New Roman" w:hAnsi="Times New Roman"/>
          <w:sz w:val="28"/>
          <w:szCs w:val="28"/>
        </w:rPr>
      </w:pPr>
      <w:r w:rsidRPr="004A5A41">
        <w:rPr>
          <w:rFonts w:ascii="Times New Roman" w:hAnsi="Times New Roman"/>
          <w:sz w:val="28"/>
          <w:szCs w:val="28"/>
        </w:rPr>
        <w:t>Відповідно до </w:t>
      </w:r>
      <w:hyperlink r:id="rId6" w:anchor="705" w:tgtFrame="_blank" w:tooltip="Сімейний кодекс України; нормативно-правовий акт № 2947-III від 10.01.2002" w:history="1">
        <w:r w:rsidRPr="004A5A41">
          <w:rPr>
            <w:rStyle w:val="a6"/>
            <w:rFonts w:ascii="Times New Roman" w:hAnsi="Times New Roman"/>
            <w:color w:val="auto"/>
            <w:sz w:val="28"/>
            <w:szCs w:val="28"/>
            <w:u w:val="none"/>
          </w:rPr>
          <w:t>ст.</w:t>
        </w:r>
        <w:r w:rsidR="00BA7E0C">
          <w:rPr>
            <w:rStyle w:val="a6"/>
            <w:rFonts w:ascii="Times New Roman" w:hAnsi="Times New Roman"/>
            <w:color w:val="auto"/>
            <w:sz w:val="28"/>
            <w:szCs w:val="28"/>
            <w:u w:val="none"/>
          </w:rPr>
          <w:t xml:space="preserve"> 1</w:t>
        </w:r>
        <w:r w:rsidRPr="004A5A41">
          <w:rPr>
            <w:rStyle w:val="a6"/>
            <w:rFonts w:ascii="Times New Roman" w:hAnsi="Times New Roman"/>
            <w:color w:val="auto"/>
            <w:sz w:val="28"/>
            <w:szCs w:val="28"/>
            <w:u w:val="none"/>
          </w:rPr>
          <w:t>64 СК України</w:t>
        </w:r>
      </w:hyperlink>
      <w:r w:rsidRPr="004A5A41">
        <w:rPr>
          <w:rFonts w:ascii="Times New Roman" w:hAnsi="Times New Roman"/>
          <w:sz w:val="28"/>
          <w:szCs w:val="28"/>
        </w:rPr>
        <w:t> батько, мати можуть бути позбавлені судом батьківських прав, якщо буде встановлено, що вони ухиляються від своїх обов'язків по вихованню дитини.</w:t>
      </w:r>
    </w:p>
    <w:p w:rsidR="00302F06" w:rsidRPr="00350CA8" w:rsidRDefault="00302F06" w:rsidP="005901BD">
      <w:pPr>
        <w:spacing w:line="240" w:lineRule="auto"/>
        <w:ind w:firstLine="708"/>
        <w:contextualSpacing/>
        <w:jc w:val="both"/>
        <w:rPr>
          <w:rFonts w:ascii="Times New Roman" w:hAnsi="Times New Roman"/>
          <w:b/>
          <w:sz w:val="16"/>
          <w:szCs w:val="16"/>
        </w:rPr>
      </w:pPr>
    </w:p>
    <w:p w:rsidR="00FB2101" w:rsidRDefault="00FB2101" w:rsidP="005901BD">
      <w:pPr>
        <w:spacing w:line="240" w:lineRule="auto"/>
        <w:ind w:firstLine="708"/>
        <w:contextualSpacing/>
        <w:jc w:val="both"/>
        <w:rPr>
          <w:rFonts w:ascii="Times New Roman" w:hAnsi="Times New Roman"/>
          <w:b/>
          <w:sz w:val="28"/>
          <w:szCs w:val="28"/>
        </w:rPr>
      </w:pPr>
      <w:r>
        <w:rPr>
          <w:rFonts w:ascii="Times New Roman" w:hAnsi="Times New Roman"/>
          <w:b/>
          <w:sz w:val="28"/>
          <w:szCs w:val="28"/>
        </w:rPr>
        <w:t>ВИСНОВОК:</w:t>
      </w:r>
    </w:p>
    <w:p w:rsidR="001743AA" w:rsidRPr="001743AA" w:rsidRDefault="00FB2101" w:rsidP="005901BD">
      <w:pPr>
        <w:tabs>
          <w:tab w:val="left" w:pos="3216"/>
        </w:tabs>
        <w:spacing w:line="240" w:lineRule="auto"/>
        <w:contextualSpacing/>
        <w:jc w:val="both"/>
        <w:rPr>
          <w:rFonts w:ascii="Times New Roman" w:hAnsi="Times New Roman"/>
          <w:bCs/>
          <w:color w:val="000000"/>
          <w:sz w:val="28"/>
          <w:szCs w:val="28"/>
          <w:lang w:eastAsia="uk-UA" w:bidi="uk-UA"/>
        </w:rPr>
      </w:pPr>
      <w:r>
        <w:rPr>
          <w:rFonts w:ascii="Times New Roman" w:hAnsi="Times New Roman"/>
          <w:sz w:val="28"/>
          <w:szCs w:val="28"/>
        </w:rPr>
        <w:t xml:space="preserve">враховуючи вищевикладене, виконавчий комітет Малинської міської ради, як орган опіки та піклування </w:t>
      </w:r>
      <w:r w:rsidRPr="00E81796">
        <w:rPr>
          <w:rFonts w:ascii="Times New Roman" w:hAnsi="Times New Roman"/>
          <w:sz w:val="28"/>
          <w:szCs w:val="28"/>
        </w:rPr>
        <w:t>вважає за доцільне</w:t>
      </w:r>
      <w:r>
        <w:rPr>
          <w:rFonts w:ascii="Times New Roman" w:hAnsi="Times New Roman"/>
          <w:sz w:val="28"/>
          <w:szCs w:val="28"/>
        </w:rPr>
        <w:t xml:space="preserve"> позбавити батьківських прав </w:t>
      </w:r>
      <w:r w:rsidR="001743AA">
        <w:rPr>
          <w:rFonts w:ascii="Times New Roman" w:hAnsi="Times New Roman"/>
          <w:sz w:val="28"/>
          <w:szCs w:val="28"/>
        </w:rPr>
        <w:t>ма</w:t>
      </w:r>
      <w:r w:rsidR="00970D2A">
        <w:rPr>
          <w:rFonts w:ascii="Times New Roman" w:hAnsi="Times New Roman"/>
          <w:sz w:val="28"/>
          <w:szCs w:val="28"/>
        </w:rPr>
        <w:t>тір</w:t>
      </w:r>
      <w:r w:rsidR="001743AA">
        <w:rPr>
          <w:rFonts w:ascii="Times New Roman" w:hAnsi="Times New Roman"/>
          <w:sz w:val="28"/>
          <w:szCs w:val="28"/>
        </w:rPr>
        <w:t xml:space="preserve"> </w:t>
      </w:r>
      <w:r w:rsidR="00B75EC3">
        <w:rPr>
          <w:b/>
          <w:color w:val="000000"/>
          <w:sz w:val="28"/>
          <w:szCs w:val="28"/>
          <w:lang w:eastAsia="uk-UA" w:bidi="uk-UA"/>
        </w:rPr>
        <w:t xml:space="preserve">*** </w:t>
      </w:r>
      <w:r w:rsidRPr="006424BD">
        <w:rPr>
          <w:rFonts w:ascii="Times New Roman" w:hAnsi="Times New Roman"/>
          <w:bCs/>
          <w:color w:val="000000"/>
          <w:sz w:val="28"/>
          <w:szCs w:val="28"/>
          <w:lang w:eastAsia="uk-UA" w:bidi="uk-UA"/>
        </w:rPr>
        <w:t xml:space="preserve">відносно </w:t>
      </w:r>
      <w:r w:rsidR="001743AA" w:rsidRPr="001743AA">
        <w:rPr>
          <w:rFonts w:ascii="Times New Roman" w:hAnsi="Times New Roman"/>
          <w:bCs/>
          <w:color w:val="000000"/>
          <w:sz w:val="28"/>
          <w:szCs w:val="28"/>
          <w:lang w:eastAsia="uk-UA" w:bidi="uk-UA"/>
        </w:rPr>
        <w:t>її малолітніх дітей</w:t>
      </w:r>
      <w:r w:rsidR="00B75EC3">
        <w:rPr>
          <w:b/>
          <w:color w:val="000000"/>
          <w:sz w:val="28"/>
          <w:szCs w:val="28"/>
          <w:lang w:eastAsia="uk-UA" w:bidi="uk-UA"/>
        </w:rPr>
        <w:t>***, ***</w:t>
      </w:r>
      <w:r w:rsidR="001743AA" w:rsidRPr="001743AA">
        <w:rPr>
          <w:rFonts w:ascii="Times New Roman" w:hAnsi="Times New Roman"/>
          <w:bCs/>
          <w:color w:val="000000"/>
          <w:sz w:val="28"/>
          <w:szCs w:val="28"/>
          <w:lang w:eastAsia="uk-UA" w:bidi="uk-UA"/>
        </w:rPr>
        <w:t xml:space="preserve"> </w:t>
      </w:r>
      <w:proofErr w:type="spellStart"/>
      <w:r w:rsidR="001743AA" w:rsidRPr="001743AA">
        <w:rPr>
          <w:rFonts w:ascii="Times New Roman" w:hAnsi="Times New Roman"/>
          <w:bCs/>
          <w:color w:val="000000"/>
          <w:sz w:val="28"/>
          <w:szCs w:val="28"/>
          <w:lang w:eastAsia="uk-UA" w:bidi="uk-UA"/>
        </w:rPr>
        <w:t>р.н</w:t>
      </w:r>
      <w:proofErr w:type="spellEnd"/>
      <w:r w:rsidR="001743AA" w:rsidRPr="001743AA">
        <w:rPr>
          <w:rFonts w:ascii="Times New Roman" w:hAnsi="Times New Roman"/>
          <w:bCs/>
          <w:color w:val="000000"/>
          <w:sz w:val="28"/>
          <w:szCs w:val="28"/>
          <w:lang w:eastAsia="uk-UA" w:bidi="uk-UA"/>
        </w:rPr>
        <w:t>.</w:t>
      </w:r>
      <w:r w:rsidR="00B75EC3" w:rsidRPr="00B75EC3">
        <w:rPr>
          <w:b/>
          <w:color w:val="000000"/>
          <w:sz w:val="28"/>
          <w:szCs w:val="28"/>
          <w:lang w:eastAsia="uk-UA" w:bidi="uk-UA"/>
        </w:rPr>
        <w:t xml:space="preserve"> </w:t>
      </w:r>
      <w:r w:rsidR="00B75EC3">
        <w:rPr>
          <w:b/>
          <w:color w:val="000000"/>
          <w:sz w:val="28"/>
          <w:szCs w:val="28"/>
          <w:lang w:eastAsia="uk-UA" w:bidi="uk-UA"/>
        </w:rPr>
        <w:t>***</w:t>
      </w:r>
      <w:r w:rsidR="00B75EC3">
        <w:rPr>
          <w:rFonts w:ascii="Times New Roman" w:hAnsi="Times New Roman"/>
          <w:bCs/>
          <w:color w:val="000000"/>
          <w:sz w:val="28"/>
          <w:szCs w:val="28"/>
          <w:lang w:eastAsia="uk-UA" w:bidi="uk-UA"/>
        </w:rPr>
        <w:t xml:space="preserve">, </w:t>
      </w:r>
      <w:r w:rsidR="00B75EC3">
        <w:rPr>
          <w:b/>
          <w:color w:val="000000"/>
          <w:sz w:val="28"/>
          <w:szCs w:val="28"/>
          <w:lang w:eastAsia="uk-UA" w:bidi="uk-UA"/>
        </w:rPr>
        <w:t xml:space="preserve">*** </w:t>
      </w:r>
      <w:proofErr w:type="spellStart"/>
      <w:r w:rsidR="001743AA" w:rsidRPr="001743AA">
        <w:rPr>
          <w:rFonts w:ascii="Times New Roman" w:hAnsi="Times New Roman"/>
          <w:bCs/>
          <w:color w:val="000000"/>
          <w:sz w:val="28"/>
          <w:szCs w:val="28"/>
          <w:lang w:eastAsia="uk-UA" w:bidi="uk-UA"/>
        </w:rPr>
        <w:t>р.н</w:t>
      </w:r>
      <w:proofErr w:type="spellEnd"/>
      <w:r w:rsidR="001743AA" w:rsidRPr="001743AA">
        <w:rPr>
          <w:rFonts w:ascii="Times New Roman" w:hAnsi="Times New Roman"/>
          <w:bCs/>
          <w:color w:val="000000"/>
          <w:sz w:val="28"/>
          <w:szCs w:val="28"/>
          <w:lang w:eastAsia="uk-UA" w:bidi="uk-UA"/>
        </w:rPr>
        <w:t>.</w:t>
      </w:r>
    </w:p>
    <w:p w:rsidR="00FB2101" w:rsidRDefault="00FB2101" w:rsidP="00FB2101">
      <w:pPr>
        <w:spacing w:line="240" w:lineRule="atLeast"/>
        <w:ind w:firstLine="708"/>
        <w:contextualSpacing/>
        <w:jc w:val="both"/>
        <w:rPr>
          <w:rFonts w:ascii="Times New Roman" w:hAnsi="Times New Roman"/>
        </w:rPr>
      </w:pPr>
    </w:p>
    <w:p w:rsidR="008541C2" w:rsidRPr="00700F5C" w:rsidRDefault="008541C2" w:rsidP="008541C2">
      <w:pPr>
        <w:pStyle w:val="a7"/>
        <w:tabs>
          <w:tab w:val="left" w:pos="720"/>
        </w:tabs>
        <w:ind w:left="349"/>
        <w:jc w:val="both"/>
        <w:rPr>
          <w:rFonts w:ascii="Times New Roman" w:hAnsi="Times New Roman"/>
          <w:sz w:val="28"/>
          <w:szCs w:val="28"/>
          <w:lang w:val="uk-UA"/>
        </w:rPr>
      </w:pPr>
      <w:proofErr w:type="spellStart"/>
      <w:r w:rsidRPr="00700F5C">
        <w:rPr>
          <w:rFonts w:ascii="Times New Roman" w:hAnsi="Times New Roman"/>
          <w:bCs/>
          <w:iCs/>
          <w:sz w:val="28"/>
          <w:szCs w:val="28"/>
          <w:lang w:val="ru-RU"/>
        </w:rPr>
        <w:t>Міський</w:t>
      </w:r>
      <w:proofErr w:type="spellEnd"/>
      <w:r w:rsidRPr="00700F5C">
        <w:rPr>
          <w:rFonts w:ascii="Times New Roman" w:hAnsi="Times New Roman"/>
          <w:bCs/>
          <w:iCs/>
          <w:sz w:val="28"/>
          <w:szCs w:val="28"/>
          <w:lang w:val="ru-RU"/>
        </w:rPr>
        <w:t xml:space="preserve"> голова            </w:t>
      </w:r>
      <w:r w:rsidRPr="00700F5C">
        <w:rPr>
          <w:rFonts w:ascii="Times New Roman" w:hAnsi="Times New Roman"/>
          <w:bCs/>
          <w:iCs/>
          <w:sz w:val="28"/>
          <w:szCs w:val="28"/>
          <w:lang w:val="uk-UA"/>
        </w:rPr>
        <w:t xml:space="preserve">      </w:t>
      </w:r>
      <w:r w:rsidRPr="00700F5C">
        <w:rPr>
          <w:rFonts w:ascii="Times New Roman" w:hAnsi="Times New Roman"/>
          <w:bCs/>
          <w:iCs/>
          <w:sz w:val="28"/>
          <w:szCs w:val="28"/>
          <w:lang w:val="ru-RU"/>
        </w:rPr>
        <w:t xml:space="preserve">              </w:t>
      </w:r>
      <w:r w:rsidR="00E11F9B" w:rsidRPr="00700F5C">
        <w:rPr>
          <w:rFonts w:ascii="Times New Roman" w:hAnsi="Times New Roman"/>
          <w:bCs/>
          <w:i/>
          <w:iCs/>
          <w:sz w:val="28"/>
          <w:szCs w:val="28"/>
          <w:lang w:val="ru-RU"/>
        </w:rPr>
        <w:t xml:space="preserve">                                 </w:t>
      </w:r>
      <w:proofErr w:type="spellStart"/>
      <w:r w:rsidRPr="00700F5C">
        <w:rPr>
          <w:rFonts w:ascii="Times New Roman" w:hAnsi="Times New Roman"/>
          <w:bCs/>
          <w:iCs/>
          <w:sz w:val="28"/>
          <w:szCs w:val="28"/>
          <w:lang w:val="ru-RU"/>
        </w:rPr>
        <w:t>Олександр</w:t>
      </w:r>
      <w:proofErr w:type="spellEnd"/>
      <w:r w:rsidRPr="00700F5C">
        <w:rPr>
          <w:rFonts w:ascii="Times New Roman" w:hAnsi="Times New Roman"/>
          <w:bCs/>
          <w:iCs/>
          <w:sz w:val="28"/>
          <w:szCs w:val="28"/>
          <w:lang w:val="ru-RU"/>
        </w:rPr>
        <w:t xml:space="preserve"> СИТАЙЛ</w:t>
      </w:r>
      <w:r w:rsidRPr="00700F5C">
        <w:rPr>
          <w:rFonts w:ascii="Times New Roman" w:hAnsi="Times New Roman"/>
          <w:bCs/>
          <w:iCs/>
          <w:sz w:val="28"/>
          <w:szCs w:val="28"/>
          <w:lang w:val="uk-UA"/>
        </w:rPr>
        <w:t>О</w:t>
      </w:r>
    </w:p>
    <w:p w:rsidR="00933702" w:rsidRDefault="00933702"/>
    <w:p w:rsidR="003C794C" w:rsidRPr="00D977A0" w:rsidRDefault="00E11F9B" w:rsidP="00D977A0">
      <w:pPr>
        <w:rPr>
          <w:rFonts w:ascii="Times New Roman" w:hAnsi="Times New Roman"/>
          <w:sz w:val="24"/>
          <w:szCs w:val="24"/>
        </w:rPr>
      </w:pPr>
      <w:r>
        <w:rPr>
          <w:rFonts w:ascii="Times New Roman" w:hAnsi="Times New Roman"/>
          <w:sz w:val="24"/>
          <w:szCs w:val="24"/>
        </w:rPr>
        <w:t xml:space="preserve">      </w:t>
      </w:r>
      <w:r w:rsidR="00FA5448">
        <w:rPr>
          <w:rFonts w:ascii="Times New Roman" w:hAnsi="Times New Roman"/>
          <w:sz w:val="24"/>
          <w:szCs w:val="24"/>
        </w:rPr>
        <w:t>Анастасія НАКОНЕЧНА</w:t>
      </w:r>
      <w:r w:rsidR="003C794C" w:rsidRPr="00D977A0">
        <w:rPr>
          <w:rFonts w:ascii="Times New Roman" w:hAnsi="Times New Roman"/>
          <w:sz w:val="24"/>
          <w:szCs w:val="24"/>
        </w:rPr>
        <w:br/>
      </w:r>
    </w:p>
    <w:p w:rsidR="003C794C" w:rsidRPr="00E11F9B" w:rsidRDefault="003C794C">
      <w:pPr>
        <w:rPr>
          <w:rFonts w:ascii="Times New Roman" w:hAnsi="Times New Roman"/>
          <w:sz w:val="24"/>
          <w:szCs w:val="24"/>
        </w:rPr>
      </w:pPr>
    </w:p>
    <w:sectPr w:rsidR="003C794C" w:rsidRPr="00E11F9B" w:rsidSect="00726F81">
      <w:pgSz w:w="12240" w:h="15840"/>
      <w:pgMar w:top="284" w:right="567"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D7BA5"/>
    <w:multiLevelType w:val="hybridMultilevel"/>
    <w:tmpl w:val="9CBC881A"/>
    <w:lvl w:ilvl="0" w:tplc="D3A877E2">
      <w:start w:val="1"/>
      <w:numFmt w:val="decimal"/>
      <w:lvlText w:val="%1."/>
      <w:lvlJc w:val="left"/>
      <w:pPr>
        <w:ind w:left="1055" w:hanging="360"/>
      </w:pPr>
      <w:rPr>
        <w:rFonts w:hint="default"/>
      </w:rPr>
    </w:lvl>
    <w:lvl w:ilvl="1" w:tplc="04190019" w:tentative="1">
      <w:start w:val="1"/>
      <w:numFmt w:val="lowerLetter"/>
      <w:lvlText w:val="%2."/>
      <w:lvlJc w:val="left"/>
      <w:pPr>
        <w:ind w:left="1775" w:hanging="360"/>
      </w:pPr>
    </w:lvl>
    <w:lvl w:ilvl="2" w:tplc="0419001B" w:tentative="1">
      <w:start w:val="1"/>
      <w:numFmt w:val="lowerRoman"/>
      <w:lvlText w:val="%3."/>
      <w:lvlJc w:val="right"/>
      <w:pPr>
        <w:ind w:left="2495" w:hanging="180"/>
      </w:pPr>
    </w:lvl>
    <w:lvl w:ilvl="3" w:tplc="0419000F" w:tentative="1">
      <w:start w:val="1"/>
      <w:numFmt w:val="decimal"/>
      <w:lvlText w:val="%4."/>
      <w:lvlJc w:val="left"/>
      <w:pPr>
        <w:ind w:left="3215" w:hanging="360"/>
      </w:pPr>
    </w:lvl>
    <w:lvl w:ilvl="4" w:tplc="04190019" w:tentative="1">
      <w:start w:val="1"/>
      <w:numFmt w:val="lowerLetter"/>
      <w:lvlText w:val="%5."/>
      <w:lvlJc w:val="left"/>
      <w:pPr>
        <w:ind w:left="3935" w:hanging="360"/>
      </w:pPr>
    </w:lvl>
    <w:lvl w:ilvl="5" w:tplc="0419001B" w:tentative="1">
      <w:start w:val="1"/>
      <w:numFmt w:val="lowerRoman"/>
      <w:lvlText w:val="%6."/>
      <w:lvlJc w:val="right"/>
      <w:pPr>
        <w:ind w:left="4655" w:hanging="180"/>
      </w:pPr>
    </w:lvl>
    <w:lvl w:ilvl="6" w:tplc="0419000F" w:tentative="1">
      <w:start w:val="1"/>
      <w:numFmt w:val="decimal"/>
      <w:lvlText w:val="%7."/>
      <w:lvlJc w:val="left"/>
      <w:pPr>
        <w:ind w:left="5375" w:hanging="360"/>
      </w:pPr>
    </w:lvl>
    <w:lvl w:ilvl="7" w:tplc="04190019" w:tentative="1">
      <w:start w:val="1"/>
      <w:numFmt w:val="lowerLetter"/>
      <w:lvlText w:val="%8."/>
      <w:lvlJc w:val="left"/>
      <w:pPr>
        <w:ind w:left="6095" w:hanging="360"/>
      </w:pPr>
    </w:lvl>
    <w:lvl w:ilvl="8" w:tplc="0419001B" w:tentative="1">
      <w:start w:val="1"/>
      <w:numFmt w:val="lowerRoman"/>
      <w:lvlText w:val="%9."/>
      <w:lvlJc w:val="right"/>
      <w:pPr>
        <w:ind w:left="6815" w:hanging="180"/>
      </w:pPr>
    </w:lvl>
  </w:abstractNum>
  <w:abstractNum w:abstractNumId="1">
    <w:nsid w:val="342E798A"/>
    <w:multiLevelType w:val="hybridMultilevel"/>
    <w:tmpl w:val="1D94F9DA"/>
    <w:lvl w:ilvl="0" w:tplc="32CC31CE">
      <w:start w:val="1"/>
      <w:numFmt w:val="decimal"/>
      <w:lvlText w:val="%1."/>
      <w:lvlJc w:val="left"/>
      <w:pPr>
        <w:ind w:left="1055" w:hanging="360"/>
      </w:pPr>
      <w:rPr>
        <w:rFonts w:hint="default"/>
      </w:rPr>
    </w:lvl>
    <w:lvl w:ilvl="1" w:tplc="04190019" w:tentative="1">
      <w:start w:val="1"/>
      <w:numFmt w:val="lowerLetter"/>
      <w:lvlText w:val="%2."/>
      <w:lvlJc w:val="left"/>
      <w:pPr>
        <w:ind w:left="1775" w:hanging="360"/>
      </w:pPr>
    </w:lvl>
    <w:lvl w:ilvl="2" w:tplc="0419001B" w:tentative="1">
      <w:start w:val="1"/>
      <w:numFmt w:val="lowerRoman"/>
      <w:lvlText w:val="%3."/>
      <w:lvlJc w:val="right"/>
      <w:pPr>
        <w:ind w:left="2495" w:hanging="180"/>
      </w:pPr>
    </w:lvl>
    <w:lvl w:ilvl="3" w:tplc="0419000F" w:tentative="1">
      <w:start w:val="1"/>
      <w:numFmt w:val="decimal"/>
      <w:lvlText w:val="%4."/>
      <w:lvlJc w:val="left"/>
      <w:pPr>
        <w:ind w:left="3215" w:hanging="360"/>
      </w:pPr>
    </w:lvl>
    <w:lvl w:ilvl="4" w:tplc="04190019" w:tentative="1">
      <w:start w:val="1"/>
      <w:numFmt w:val="lowerLetter"/>
      <w:lvlText w:val="%5."/>
      <w:lvlJc w:val="left"/>
      <w:pPr>
        <w:ind w:left="3935" w:hanging="360"/>
      </w:pPr>
    </w:lvl>
    <w:lvl w:ilvl="5" w:tplc="0419001B" w:tentative="1">
      <w:start w:val="1"/>
      <w:numFmt w:val="lowerRoman"/>
      <w:lvlText w:val="%6."/>
      <w:lvlJc w:val="right"/>
      <w:pPr>
        <w:ind w:left="4655" w:hanging="180"/>
      </w:pPr>
    </w:lvl>
    <w:lvl w:ilvl="6" w:tplc="0419000F" w:tentative="1">
      <w:start w:val="1"/>
      <w:numFmt w:val="decimal"/>
      <w:lvlText w:val="%7."/>
      <w:lvlJc w:val="left"/>
      <w:pPr>
        <w:ind w:left="5375" w:hanging="360"/>
      </w:pPr>
    </w:lvl>
    <w:lvl w:ilvl="7" w:tplc="04190019" w:tentative="1">
      <w:start w:val="1"/>
      <w:numFmt w:val="lowerLetter"/>
      <w:lvlText w:val="%8."/>
      <w:lvlJc w:val="left"/>
      <w:pPr>
        <w:ind w:left="6095" w:hanging="360"/>
      </w:pPr>
    </w:lvl>
    <w:lvl w:ilvl="8" w:tplc="0419001B" w:tentative="1">
      <w:start w:val="1"/>
      <w:numFmt w:val="lowerRoman"/>
      <w:lvlText w:val="%9."/>
      <w:lvlJc w:val="right"/>
      <w:pPr>
        <w:ind w:left="681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933702"/>
    <w:rsid w:val="000046DD"/>
    <w:rsid w:val="000357D5"/>
    <w:rsid w:val="0005606B"/>
    <w:rsid w:val="00060737"/>
    <w:rsid w:val="000631D6"/>
    <w:rsid w:val="000813C9"/>
    <w:rsid w:val="00082359"/>
    <w:rsid w:val="0008750B"/>
    <w:rsid w:val="00094BE5"/>
    <w:rsid w:val="000B2C3D"/>
    <w:rsid w:val="000C670C"/>
    <w:rsid w:val="000D64DD"/>
    <w:rsid w:val="000E2E29"/>
    <w:rsid w:val="00107ABB"/>
    <w:rsid w:val="0011698D"/>
    <w:rsid w:val="00117FDD"/>
    <w:rsid w:val="0012394C"/>
    <w:rsid w:val="001274EF"/>
    <w:rsid w:val="00147F05"/>
    <w:rsid w:val="001711F7"/>
    <w:rsid w:val="001743AA"/>
    <w:rsid w:val="00174890"/>
    <w:rsid w:val="001843A6"/>
    <w:rsid w:val="00192026"/>
    <w:rsid w:val="001949AD"/>
    <w:rsid w:val="0019542F"/>
    <w:rsid w:val="001A67A8"/>
    <w:rsid w:val="001D2E6A"/>
    <w:rsid w:val="001D66EF"/>
    <w:rsid w:val="00203A79"/>
    <w:rsid w:val="00216CE9"/>
    <w:rsid w:val="00233718"/>
    <w:rsid w:val="00255983"/>
    <w:rsid w:val="00260056"/>
    <w:rsid w:val="00284736"/>
    <w:rsid w:val="002A5041"/>
    <w:rsid w:val="002B009D"/>
    <w:rsid w:val="002D1721"/>
    <w:rsid w:val="002D5982"/>
    <w:rsid w:val="00302F06"/>
    <w:rsid w:val="00307FB7"/>
    <w:rsid w:val="0031513D"/>
    <w:rsid w:val="003206D1"/>
    <w:rsid w:val="00323C07"/>
    <w:rsid w:val="00333A32"/>
    <w:rsid w:val="00346B7A"/>
    <w:rsid w:val="00350CA8"/>
    <w:rsid w:val="003513EF"/>
    <w:rsid w:val="003608BE"/>
    <w:rsid w:val="003703AA"/>
    <w:rsid w:val="00374A32"/>
    <w:rsid w:val="00374A3E"/>
    <w:rsid w:val="00386507"/>
    <w:rsid w:val="003C794C"/>
    <w:rsid w:val="003D7C08"/>
    <w:rsid w:val="0043174C"/>
    <w:rsid w:val="00435C70"/>
    <w:rsid w:val="004548A2"/>
    <w:rsid w:val="004607C3"/>
    <w:rsid w:val="0047266D"/>
    <w:rsid w:val="00472D0D"/>
    <w:rsid w:val="00472D67"/>
    <w:rsid w:val="0047560C"/>
    <w:rsid w:val="00495340"/>
    <w:rsid w:val="004A0605"/>
    <w:rsid w:val="004A4038"/>
    <w:rsid w:val="004A5A41"/>
    <w:rsid w:val="004C4EBC"/>
    <w:rsid w:val="004C7484"/>
    <w:rsid w:val="004D5BC6"/>
    <w:rsid w:val="004E61B8"/>
    <w:rsid w:val="00500044"/>
    <w:rsid w:val="00504D5E"/>
    <w:rsid w:val="0053483F"/>
    <w:rsid w:val="00582058"/>
    <w:rsid w:val="005901BD"/>
    <w:rsid w:val="005B1FD6"/>
    <w:rsid w:val="005C2419"/>
    <w:rsid w:val="005D0E75"/>
    <w:rsid w:val="00626F06"/>
    <w:rsid w:val="00652CC3"/>
    <w:rsid w:val="0068187A"/>
    <w:rsid w:val="006A714B"/>
    <w:rsid w:val="006C2980"/>
    <w:rsid w:val="006D085A"/>
    <w:rsid w:val="006D55D8"/>
    <w:rsid w:val="006F154F"/>
    <w:rsid w:val="00700F5C"/>
    <w:rsid w:val="007068C5"/>
    <w:rsid w:val="0071211B"/>
    <w:rsid w:val="00715C7F"/>
    <w:rsid w:val="00721A34"/>
    <w:rsid w:val="00722331"/>
    <w:rsid w:val="007223CF"/>
    <w:rsid w:val="00726F81"/>
    <w:rsid w:val="007300AA"/>
    <w:rsid w:val="0073407E"/>
    <w:rsid w:val="00736439"/>
    <w:rsid w:val="00737E07"/>
    <w:rsid w:val="00767FC0"/>
    <w:rsid w:val="00773FD5"/>
    <w:rsid w:val="007774C3"/>
    <w:rsid w:val="00780C7A"/>
    <w:rsid w:val="00795472"/>
    <w:rsid w:val="007B2B5B"/>
    <w:rsid w:val="007C2C05"/>
    <w:rsid w:val="007C44CA"/>
    <w:rsid w:val="007D27A3"/>
    <w:rsid w:val="007D74E4"/>
    <w:rsid w:val="007F21E6"/>
    <w:rsid w:val="007F2B98"/>
    <w:rsid w:val="00802E4C"/>
    <w:rsid w:val="008103B3"/>
    <w:rsid w:val="00825D4D"/>
    <w:rsid w:val="00850E12"/>
    <w:rsid w:val="008541C2"/>
    <w:rsid w:val="00887550"/>
    <w:rsid w:val="008B6C2A"/>
    <w:rsid w:val="008B7211"/>
    <w:rsid w:val="008F5A98"/>
    <w:rsid w:val="00904A26"/>
    <w:rsid w:val="0091387B"/>
    <w:rsid w:val="00920A52"/>
    <w:rsid w:val="00933702"/>
    <w:rsid w:val="00942C37"/>
    <w:rsid w:val="00970D2A"/>
    <w:rsid w:val="009753D4"/>
    <w:rsid w:val="00980D25"/>
    <w:rsid w:val="00993285"/>
    <w:rsid w:val="009951F3"/>
    <w:rsid w:val="00996367"/>
    <w:rsid w:val="009C5EE4"/>
    <w:rsid w:val="009D3DE9"/>
    <w:rsid w:val="009E0919"/>
    <w:rsid w:val="009E3AAD"/>
    <w:rsid w:val="00A06367"/>
    <w:rsid w:val="00A3619B"/>
    <w:rsid w:val="00A42826"/>
    <w:rsid w:val="00A439BC"/>
    <w:rsid w:val="00A809E7"/>
    <w:rsid w:val="00A849AE"/>
    <w:rsid w:val="00A91904"/>
    <w:rsid w:val="00A94492"/>
    <w:rsid w:val="00AB0A85"/>
    <w:rsid w:val="00AB4A82"/>
    <w:rsid w:val="00AE5E63"/>
    <w:rsid w:val="00B01EA5"/>
    <w:rsid w:val="00B04F18"/>
    <w:rsid w:val="00B13429"/>
    <w:rsid w:val="00B42093"/>
    <w:rsid w:val="00B460C3"/>
    <w:rsid w:val="00B50326"/>
    <w:rsid w:val="00B601CE"/>
    <w:rsid w:val="00B75EC3"/>
    <w:rsid w:val="00B768AA"/>
    <w:rsid w:val="00B865DD"/>
    <w:rsid w:val="00B87E4E"/>
    <w:rsid w:val="00BA1089"/>
    <w:rsid w:val="00BA1782"/>
    <w:rsid w:val="00BA7E0C"/>
    <w:rsid w:val="00BD3789"/>
    <w:rsid w:val="00BF734A"/>
    <w:rsid w:val="00C10989"/>
    <w:rsid w:val="00C31A08"/>
    <w:rsid w:val="00C32536"/>
    <w:rsid w:val="00C352B5"/>
    <w:rsid w:val="00C4288F"/>
    <w:rsid w:val="00C65AFD"/>
    <w:rsid w:val="00C77732"/>
    <w:rsid w:val="00C81DB6"/>
    <w:rsid w:val="00C92BDA"/>
    <w:rsid w:val="00CA134C"/>
    <w:rsid w:val="00CC5539"/>
    <w:rsid w:val="00CC636F"/>
    <w:rsid w:val="00CE4F8A"/>
    <w:rsid w:val="00CF2E4C"/>
    <w:rsid w:val="00CF4E72"/>
    <w:rsid w:val="00D253FF"/>
    <w:rsid w:val="00D31382"/>
    <w:rsid w:val="00D33D03"/>
    <w:rsid w:val="00D51885"/>
    <w:rsid w:val="00D652EE"/>
    <w:rsid w:val="00D73EDB"/>
    <w:rsid w:val="00D853FF"/>
    <w:rsid w:val="00D92A1F"/>
    <w:rsid w:val="00D93775"/>
    <w:rsid w:val="00D9692A"/>
    <w:rsid w:val="00D977A0"/>
    <w:rsid w:val="00DD2664"/>
    <w:rsid w:val="00DF19DA"/>
    <w:rsid w:val="00DF2B41"/>
    <w:rsid w:val="00DF59A3"/>
    <w:rsid w:val="00E06B60"/>
    <w:rsid w:val="00E11F9B"/>
    <w:rsid w:val="00E1514B"/>
    <w:rsid w:val="00E3122E"/>
    <w:rsid w:val="00E43112"/>
    <w:rsid w:val="00E52376"/>
    <w:rsid w:val="00E724F8"/>
    <w:rsid w:val="00E729D2"/>
    <w:rsid w:val="00E764B8"/>
    <w:rsid w:val="00E7652A"/>
    <w:rsid w:val="00E9070D"/>
    <w:rsid w:val="00E95609"/>
    <w:rsid w:val="00F172AA"/>
    <w:rsid w:val="00F17457"/>
    <w:rsid w:val="00F23143"/>
    <w:rsid w:val="00F24599"/>
    <w:rsid w:val="00F30E20"/>
    <w:rsid w:val="00F35C53"/>
    <w:rsid w:val="00F4004A"/>
    <w:rsid w:val="00F45D1E"/>
    <w:rsid w:val="00F47E91"/>
    <w:rsid w:val="00F51DA5"/>
    <w:rsid w:val="00F64D62"/>
    <w:rsid w:val="00F719DE"/>
    <w:rsid w:val="00F77181"/>
    <w:rsid w:val="00F94798"/>
    <w:rsid w:val="00FA5448"/>
    <w:rsid w:val="00FB2101"/>
    <w:rsid w:val="00FD0C67"/>
    <w:rsid w:val="00FD69FF"/>
    <w:rsid w:val="00FD76A1"/>
    <w:rsid w:val="00FE2A06"/>
    <w:rsid w:val="00FF4954"/>
    <w:rsid w:val="00FF4F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101"/>
    <w:pPr>
      <w:spacing w:after="200" w:line="276" w:lineRule="auto"/>
    </w:pPr>
    <w:rPr>
      <w:rFonts w:ascii="Calibri" w:eastAsia="Calibri" w:hAnsi="Calibri" w:cs="Times New Roman"/>
      <w:kern w:val="0"/>
      <w:lang w:val="uk-UA"/>
    </w:rPr>
  </w:style>
  <w:style w:type="paragraph" w:styleId="1">
    <w:name w:val="heading 1"/>
    <w:basedOn w:val="a"/>
    <w:next w:val="a"/>
    <w:link w:val="10"/>
    <w:uiPriority w:val="9"/>
    <w:qFormat/>
    <w:rsid w:val="00FB210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3C7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2101"/>
    <w:rPr>
      <w:rFonts w:asciiTheme="majorHAnsi" w:eastAsiaTheme="majorEastAsia" w:hAnsiTheme="majorHAnsi" w:cstheme="majorBidi"/>
      <w:b/>
      <w:bCs/>
      <w:color w:val="2F5496" w:themeColor="accent1" w:themeShade="BF"/>
      <w:kern w:val="0"/>
      <w:sz w:val="28"/>
      <w:szCs w:val="28"/>
      <w:lang w:val="uk-UA"/>
    </w:rPr>
  </w:style>
  <w:style w:type="paragraph" w:styleId="a3">
    <w:name w:val="Normal (Web)"/>
    <w:basedOn w:val="a"/>
    <w:uiPriority w:val="99"/>
    <w:semiHidden/>
    <w:unhideWhenUsed/>
    <w:rsid w:val="00FB2101"/>
    <w:pPr>
      <w:spacing w:before="100" w:beforeAutospacing="1" w:after="100" w:afterAutospacing="1" w:line="240" w:lineRule="auto"/>
    </w:pPr>
    <w:rPr>
      <w:rFonts w:ascii="Times New Roman" w:eastAsia="Times New Roman" w:hAnsi="Times New Roman"/>
      <w:sz w:val="24"/>
      <w:szCs w:val="24"/>
      <w:lang w:val="en-US"/>
    </w:rPr>
  </w:style>
  <w:style w:type="paragraph" w:styleId="a4">
    <w:name w:val="Body Text"/>
    <w:basedOn w:val="a"/>
    <w:link w:val="a5"/>
    <w:uiPriority w:val="99"/>
    <w:semiHidden/>
    <w:unhideWhenUsed/>
    <w:rsid w:val="00FB2101"/>
    <w:pPr>
      <w:spacing w:after="0" w:line="240" w:lineRule="auto"/>
    </w:pPr>
    <w:rPr>
      <w:rFonts w:ascii="Times New Roman" w:eastAsia="Times New Roman" w:hAnsi="Times New Roman"/>
      <w:sz w:val="28"/>
      <w:szCs w:val="20"/>
      <w:lang w:eastAsia="ru-RU"/>
    </w:rPr>
  </w:style>
  <w:style w:type="character" w:customStyle="1" w:styleId="a5">
    <w:name w:val="Основной текст Знак"/>
    <w:basedOn w:val="a0"/>
    <w:link w:val="a4"/>
    <w:uiPriority w:val="99"/>
    <w:semiHidden/>
    <w:rsid w:val="00FB2101"/>
    <w:rPr>
      <w:rFonts w:ascii="Times New Roman" w:eastAsia="Times New Roman" w:hAnsi="Times New Roman" w:cs="Times New Roman"/>
      <w:kern w:val="0"/>
      <w:sz w:val="28"/>
      <w:szCs w:val="20"/>
      <w:lang w:val="uk-UA" w:eastAsia="ru-RU"/>
    </w:rPr>
  </w:style>
  <w:style w:type="character" w:customStyle="1" w:styleId="21">
    <w:name w:val="Основной текст (2)_"/>
    <w:link w:val="22"/>
    <w:locked/>
    <w:rsid w:val="00FB2101"/>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FB2101"/>
    <w:pPr>
      <w:widowControl w:val="0"/>
      <w:shd w:val="clear" w:color="auto" w:fill="FFFFFF"/>
      <w:spacing w:before="180" w:after="120" w:line="461" w:lineRule="exact"/>
      <w:jc w:val="center"/>
    </w:pPr>
    <w:rPr>
      <w:rFonts w:ascii="Times New Roman" w:eastAsia="Times New Roman" w:hAnsi="Times New Roman"/>
      <w:b/>
      <w:bCs/>
      <w:spacing w:val="2"/>
      <w:kern w:val="2"/>
      <w:lang w:val="en-US"/>
    </w:rPr>
  </w:style>
  <w:style w:type="character" w:styleId="a6">
    <w:name w:val="Hyperlink"/>
    <w:basedOn w:val="a0"/>
    <w:uiPriority w:val="99"/>
    <w:semiHidden/>
    <w:unhideWhenUsed/>
    <w:rsid w:val="004A5A41"/>
    <w:rPr>
      <w:color w:val="0000FF"/>
      <w:u w:val="single"/>
    </w:rPr>
  </w:style>
  <w:style w:type="paragraph" w:styleId="a7">
    <w:name w:val="List Paragraph"/>
    <w:basedOn w:val="a"/>
    <w:uiPriority w:val="34"/>
    <w:qFormat/>
    <w:rsid w:val="008541C2"/>
    <w:pPr>
      <w:spacing w:after="0" w:line="240" w:lineRule="auto"/>
      <w:ind w:left="720"/>
      <w:contextualSpacing/>
    </w:pPr>
    <w:rPr>
      <w:rFonts w:eastAsia="Times New Roman"/>
      <w:sz w:val="24"/>
      <w:szCs w:val="24"/>
      <w:lang w:val="en-US"/>
    </w:rPr>
  </w:style>
  <w:style w:type="character" w:customStyle="1" w:styleId="20">
    <w:name w:val="Заголовок 2 Знак"/>
    <w:basedOn w:val="a0"/>
    <w:link w:val="2"/>
    <w:uiPriority w:val="9"/>
    <w:semiHidden/>
    <w:rsid w:val="003C794C"/>
    <w:rPr>
      <w:rFonts w:asciiTheme="majorHAnsi" w:eastAsiaTheme="majorEastAsia" w:hAnsiTheme="majorHAnsi" w:cstheme="majorBidi"/>
      <w:color w:val="2F5496" w:themeColor="accent1" w:themeShade="BF"/>
      <w:kern w:val="0"/>
      <w:sz w:val="26"/>
      <w:szCs w:val="26"/>
      <w:lang w:val="uk-UA"/>
    </w:rPr>
  </w:style>
</w:styles>
</file>

<file path=word/webSettings.xml><?xml version="1.0" encoding="utf-8"?>
<w:webSettings xmlns:r="http://schemas.openxmlformats.org/officeDocument/2006/relationships" xmlns:w="http://schemas.openxmlformats.org/wordprocessingml/2006/main">
  <w:divs>
    <w:div w:id="954556956">
      <w:bodyDiv w:val="1"/>
      <w:marLeft w:val="0"/>
      <w:marRight w:val="0"/>
      <w:marTop w:val="0"/>
      <w:marBottom w:val="0"/>
      <w:divBdr>
        <w:top w:val="none" w:sz="0" w:space="0" w:color="auto"/>
        <w:left w:val="none" w:sz="0" w:space="0" w:color="auto"/>
        <w:bottom w:val="none" w:sz="0" w:space="0" w:color="auto"/>
        <w:right w:val="none" w:sz="0" w:space="0" w:color="auto"/>
      </w:divBdr>
    </w:div>
    <w:div w:id="164241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an_705/ed_2018_02_06/pravo1/T022947.html?pravo=1"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5113</TotalTime>
  <Pages>1</Pages>
  <Words>1462</Words>
  <Characters>8334</Characters>
  <Application>Microsoft Office Word</Application>
  <DocSecurity>0</DocSecurity>
  <Lines>69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Суханова</dc:creator>
  <cp:keywords/>
  <dc:description/>
  <cp:lastModifiedBy>1</cp:lastModifiedBy>
  <cp:revision>196</cp:revision>
  <cp:lastPrinted>2025-11-20T09:53:00Z</cp:lastPrinted>
  <dcterms:created xsi:type="dcterms:W3CDTF">2024-04-19T08:11:00Z</dcterms:created>
  <dcterms:modified xsi:type="dcterms:W3CDTF">2025-11-26T07:53:00Z</dcterms:modified>
</cp:coreProperties>
</file>